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2FE1" w14:textId="77777777" w:rsidR="00580804" w:rsidRPr="00580804" w:rsidRDefault="00580804" w:rsidP="00580804">
      <w:pPr>
        <w:pStyle w:val="a5"/>
        <w:jc w:val="center"/>
        <w:rPr>
          <w:rFonts w:ascii="Arial" w:hAnsi="Arial" w:cs="Arial"/>
          <w:sz w:val="24"/>
          <w:szCs w:val="24"/>
        </w:rPr>
      </w:pPr>
      <w:r w:rsidRPr="00580804">
        <w:rPr>
          <w:rFonts w:ascii="Arial" w:hAnsi="Arial" w:cs="Arial"/>
          <w:sz w:val="24"/>
          <w:szCs w:val="24"/>
        </w:rPr>
        <w:t>АДМИНИСТРАЦИЯ СОНКОВСКОГО РАЙОНА</w:t>
      </w:r>
    </w:p>
    <w:p w14:paraId="0114C0FB" w14:textId="77777777" w:rsidR="00580804" w:rsidRPr="00580804" w:rsidRDefault="00580804" w:rsidP="00580804">
      <w:pPr>
        <w:pStyle w:val="a5"/>
        <w:jc w:val="center"/>
        <w:rPr>
          <w:rFonts w:ascii="Arial" w:hAnsi="Arial" w:cs="Arial"/>
          <w:sz w:val="24"/>
          <w:szCs w:val="24"/>
        </w:rPr>
      </w:pPr>
      <w:r w:rsidRPr="00580804">
        <w:rPr>
          <w:rFonts w:ascii="Arial" w:hAnsi="Arial" w:cs="Arial"/>
          <w:sz w:val="24"/>
          <w:szCs w:val="24"/>
        </w:rPr>
        <w:t>Тверская область</w:t>
      </w:r>
    </w:p>
    <w:p w14:paraId="014A658E" w14:textId="77777777" w:rsidR="000D7D12" w:rsidRDefault="000D7D12" w:rsidP="000D7D12">
      <w:pPr>
        <w:pStyle w:val="a5"/>
        <w:jc w:val="center"/>
      </w:pPr>
    </w:p>
    <w:p w14:paraId="741EDAD6" w14:textId="69190E67" w:rsidR="00580804" w:rsidRPr="000D7D12" w:rsidRDefault="00580804" w:rsidP="000D7D12">
      <w:pPr>
        <w:pStyle w:val="a5"/>
        <w:jc w:val="center"/>
        <w:rPr>
          <w:rFonts w:ascii="Arial" w:hAnsi="Arial" w:cs="Arial"/>
          <w:sz w:val="24"/>
          <w:szCs w:val="24"/>
        </w:rPr>
      </w:pPr>
      <w:r w:rsidRPr="000D7D12">
        <w:rPr>
          <w:rFonts w:ascii="Arial" w:hAnsi="Arial" w:cs="Arial"/>
          <w:sz w:val="24"/>
          <w:szCs w:val="24"/>
        </w:rPr>
        <w:t>ПОСТАНОВЛЕНИЕ</w:t>
      </w:r>
    </w:p>
    <w:p w14:paraId="5EBE4C8F" w14:textId="77777777" w:rsidR="00580804" w:rsidRPr="000D7D12" w:rsidRDefault="00580804" w:rsidP="000D7D12">
      <w:pPr>
        <w:pStyle w:val="a5"/>
        <w:rPr>
          <w:rFonts w:ascii="Arial" w:hAnsi="Arial" w:cs="Arial"/>
          <w:sz w:val="24"/>
          <w:szCs w:val="24"/>
        </w:rPr>
      </w:pPr>
    </w:p>
    <w:p w14:paraId="458BFDDD" w14:textId="77777777" w:rsidR="00580804" w:rsidRPr="000D7D12" w:rsidRDefault="00580804" w:rsidP="000D7D12">
      <w:pPr>
        <w:pStyle w:val="a5"/>
        <w:rPr>
          <w:rFonts w:ascii="Arial" w:hAnsi="Arial" w:cs="Arial"/>
          <w:sz w:val="24"/>
          <w:szCs w:val="24"/>
        </w:rPr>
      </w:pPr>
    </w:p>
    <w:p w14:paraId="2696E10D" w14:textId="2103F9C7" w:rsidR="00580804" w:rsidRPr="000D7D12" w:rsidRDefault="00D87F1A" w:rsidP="000D7D12">
      <w:pPr>
        <w:pStyle w:val="a5"/>
        <w:rPr>
          <w:rFonts w:ascii="Arial" w:hAnsi="Arial" w:cs="Arial"/>
          <w:sz w:val="24"/>
          <w:szCs w:val="24"/>
        </w:rPr>
      </w:pPr>
      <w:r w:rsidRPr="002D2956">
        <w:rPr>
          <w:rFonts w:ascii="Arial" w:hAnsi="Arial" w:cs="Arial"/>
          <w:sz w:val="24"/>
          <w:szCs w:val="24"/>
        </w:rPr>
        <w:t>20</w:t>
      </w:r>
      <w:r w:rsidR="00580804" w:rsidRPr="000D7D12">
        <w:rPr>
          <w:rFonts w:ascii="Arial" w:hAnsi="Arial" w:cs="Arial"/>
          <w:sz w:val="24"/>
          <w:szCs w:val="24"/>
        </w:rPr>
        <w:t>.</w:t>
      </w:r>
      <w:r w:rsidR="00DE2A52">
        <w:rPr>
          <w:rFonts w:ascii="Arial" w:hAnsi="Arial" w:cs="Arial"/>
          <w:sz w:val="24"/>
          <w:szCs w:val="24"/>
        </w:rPr>
        <w:t>01</w:t>
      </w:r>
      <w:r w:rsidR="00580804" w:rsidRPr="000D7D12">
        <w:rPr>
          <w:rFonts w:ascii="Arial" w:hAnsi="Arial" w:cs="Arial"/>
          <w:sz w:val="24"/>
          <w:szCs w:val="24"/>
        </w:rPr>
        <w:t>.202</w:t>
      </w:r>
      <w:r w:rsidR="00DE2A52">
        <w:rPr>
          <w:rFonts w:ascii="Arial" w:hAnsi="Arial" w:cs="Arial"/>
          <w:sz w:val="24"/>
          <w:szCs w:val="24"/>
        </w:rPr>
        <w:t>1</w:t>
      </w:r>
      <w:r w:rsidR="00580804" w:rsidRPr="000D7D12">
        <w:rPr>
          <w:rFonts w:ascii="Arial" w:hAnsi="Arial" w:cs="Arial"/>
          <w:sz w:val="24"/>
          <w:szCs w:val="24"/>
        </w:rPr>
        <w:t xml:space="preserve">                                           п. Сонково                                           № </w:t>
      </w:r>
      <w:r w:rsidRPr="002D2956">
        <w:rPr>
          <w:rFonts w:ascii="Arial" w:hAnsi="Arial" w:cs="Arial"/>
          <w:sz w:val="24"/>
          <w:szCs w:val="24"/>
        </w:rPr>
        <w:t>8</w:t>
      </w:r>
      <w:r w:rsidR="00580804" w:rsidRPr="000D7D12">
        <w:rPr>
          <w:rFonts w:ascii="Arial" w:hAnsi="Arial" w:cs="Arial"/>
          <w:sz w:val="24"/>
          <w:szCs w:val="24"/>
        </w:rPr>
        <w:t xml:space="preserve"> - па</w:t>
      </w:r>
    </w:p>
    <w:p w14:paraId="05447A6E" w14:textId="77777777" w:rsidR="00580804" w:rsidRPr="000D7D12" w:rsidRDefault="00580804" w:rsidP="000D7D12">
      <w:pPr>
        <w:pStyle w:val="a5"/>
        <w:rPr>
          <w:rFonts w:ascii="Arial" w:hAnsi="Arial" w:cs="Arial"/>
          <w:sz w:val="24"/>
          <w:szCs w:val="24"/>
        </w:rPr>
      </w:pPr>
    </w:p>
    <w:p w14:paraId="2F19851C" w14:textId="77777777" w:rsidR="00580804" w:rsidRPr="000D7D12" w:rsidRDefault="00580804" w:rsidP="000D7D12">
      <w:pPr>
        <w:pStyle w:val="a5"/>
        <w:rPr>
          <w:rFonts w:ascii="Arial" w:hAnsi="Arial" w:cs="Arial"/>
          <w:b/>
          <w:sz w:val="24"/>
          <w:szCs w:val="24"/>
        </w:rPr>
      </w:pPr>
    </w:p>
    <w:p w14:paraId="01145107" w14:textId="77777777" w:rsidR="00580804" w:rsidRPr="000D7D12" w:rsidRDefault="00580804" w:rsidP="000D7D12">
      <w:pPr>
        <w:pStyle w:val="a5"/>
        <w:rPr>
          <w:rFonts w:ascii="Arial" w:hAnsi="Arial" w:cs="Arial"/>
          <w:sz w:val="24"/>
          <w:szCs w:val="24"/>
        </w:rPr>
      </w:pPr>
      <w:r w:rsidRPr="000D7D12">
        <w:rPr>
          <w:rFonts w:ascii="Arial" w:hAnsi="Arial" w:cs="Arial"/>
          <w:sz w:val="24"/>
          <w:szCs w:val="24"/>
        </w:rPr>
        <w:t>Об утверждении муниципальной</w:t>
      </w:r>
    </w:p>
    <w:p w14:paraId="44B5CC39" w14:textId="77777777" w:rsidR="000D7D12" w:rsidRDefault="00580804" w:rsidP="000D7D12">
      <w:pPr>
        <w:pStyle w:val="a5"/>
        <w:rPr>
          <w:rFonts w:ascii="Arial" w:hAnsi="Arial" w:cs="Arial"/>
          <w:sz w:val="24"/>
          <w:szCs w:val="24"/>
        </w:rPr>
      </w:pPr>
      <w:r w:rsidRPr="000D7D12">
        <w:rPr>
          <w:rFonts w:ascii="Arial" w:hAnsi="Arial" w:cs="Arial"/>
          <w:sz w:val="24"/>
          <w:szCs w:val="24"/>
        </w:rPr>
        <w:t>программы «</w:t>
      </w:r>
      <w:r w:rsidR="000D7D12">
        <w:rPr>
          <w:rFonts w:ascii="Arial" w:hAnsi="Arial" w:cs="Arial"/>
          <w:sz w:val="24"/>
          <w:szCs w:val="24"/>
        </w:rPr>
        <w:t>Развитие системы</w:t>
      </w:r>
    </w:p>
    <w:p w14:paraId="03752275" w14:textId="6652126F" w:rsidR="00580804" w:rsidRPr="000D7D12" w:rsidRDefault="000D7D12" w:rsidP="000D7D1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</w:t>
      </w:r>
      <w:r w:rsidR="00152EB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вления собственностью</w:t>
      </w:r>
      <w:r w:rsidR="00580804" w:rsidRPr="000D7D12">
        <w:rPr>
          <w:rFonts w:ascii="Arial" w:hAnsi="Arial" w:cs="Arial"/>
          <w:sz w:val="24"/>
          <w:szCs w:val="24"/>
        </w:rPr>
        <w:t xml:space="preserve"> </w:t>
      </w:r>
    </w:p>
    <w:p w14:paraId="42DE90B6" w14:textId="77777777" w:rsidR="00152EB4" w:rsidRDefault="00152EB4" w:rsidP="000D7D1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3FB79CBA" w14:textId="07A736A6" w:rsidR="00580804" w:rsidRPr="000D7D12" w:rsidRDefault="00580804" w:rsidP="000D7D12">
      <w:pPr>
        <w:pStyle w:val="a5"/>
        <w:rPr>
          <w:rFonts w:ascii="Arial" w:hAnsi="Arial" w:cs="Arial"/>
          <w:sz w:val="24"/>
          <w:szCs w:val="24"/>
        </w:rPr>
      </w:pPr>
      <w:r w:rsidRPr="000D7D12">
        <w:rPr>
          <w:rFonts w:ascii="Arial" w:hAnsi="Arial" w:cs="Arial"/>
          <w:sz w:val="24"/>
          <w:szCs w:val="24"/>
        </w:rPr>
        <w:t>Сонковск</w:t>
      </w:r>
      <w:r w:rsidR="00152EB4">
        <w:rPr>
          <w:rFonts w:ascii="Arial" w:hAnsi="Arial" w:cs="Arial"/>
          <w:sz w:val="24"/>
          <w:szCs w:val="24"/>
        </w:rPr>
        <w:t>ий</w:t>
      </w:r>
      <w:r w:rsidRPr="000D7D12">
        <w:rPr>
          <w:rFonts w:ascii="Arial" w:hAnsi="Arial" w:cs="Arial"/>
          <w:sz w:val="24"/>
          <w:szCs w:val="24"/>
        </w:rPr>
        <w:t xml:space="preserve"> район Тверской области </w:t>
      </w:r>
    </w:p>
    <w:p w14:paraId="02044FB8" w14:textId="77777777" w:rsidR="00580804" w:rsidRPr="000D7D12" w:rsidRDefault="00580804" w:rsidP="000D7D12">
      <w:pPr>
        <w:pStyle w:val="a5"/>
        <w:rPr>
          <w:rFonts w:ascii="Arial" w:hAnsi="Arial" w:cs="Arial"/>
          <w:sz w:val="24"/>
          <w:szCs w:val="24"/>
        </w:rPr>
      </w:pPr>
      <w:r w:rsidRPr="000D7D12">
        <w:rPr>
          <w:rFonts w:ascii="Arial" w:hAnsi="Arial" w:cs="Arial"/>
          <w:sz w:val="24"/>
          <w:szCs w:val="24"/>
        </w:rPr>
        <w:t>на 2021-2026 годы»</w:t>
      </w:r>
    </w:p>
    <w:p w14:paraId="7A72E649" w14:textId="77777777" w:rsidR="00580804" w:rsidRPr="000D7D12" w:rsidRDefault="00580804" w:rsidP="000D7D12">
      <w:pPr>
        <w:pStyle w:val="a5"/>
        <w:rPr>
          <w:rFonts w:ascii="Arial" w:hAnsi="Arial" w:cs="Arial"/>
          <w:sz w:val="24"/>
          <w:szCs w:val="24"/>
        </w:rPr>
      </w:pPr>
    </w:p>
    <w:p w14:paraId="24F97150" w14:textId="77777777" w:rsidR="00580804" w:rsidRPr="00715052" w:rsidRDefault="00580804" w:rsidP="00580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7CDF1C" w14:textId="67DBBFDC" w:rsidR="00580804" w:rsidRPr="009729A7" w:rsidRDefault="00580804" w:rsidP="00580804">
      <w:pPr>
        <w:pStyle w:val="31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9729A7">
        <w:rPr>
          <w:rFonts w:ascii="Arial" w:hAnsi="Arial" w:cs="Arial"/>
          <w:sz w:val="24"/>
          <w:szCs w:val="24"/>
        </w:rPr>
        <w:t xml:space="preserve">В соответствии со ст. 3 раздела </w:t>
      </w:r>
      <w:r w:rsidRPr="009729A7">
        <w:rPr>
          <w:rFonts w:ascii="Arial" w:hAnsi="Arial" w:cs="Arial"/>
          <w:sz w:val="24"/>
          <w:szCs w:val="24"/>
          <w:lang w:val="en-US"/>
        </w:rPr>
        <w:t>IV</w:t>
      </w:r>
      <w:r w:rsidRPr="009729A7">
        <w:rPr>
          <w:rFonts w:ascii="Arial" w:hAnsi="Arial" w:cs="Arial"/>
          <w:sz w:val="24"/>
          <w:szCs w:val="24"/>
        </w:rPr>
        <w:t xml:space="preserve"> Положения о бюджетном процессе в муниципальном образовании Сонковский район Тверской области, </w:t>
      </w:r>
      <w:r w:rsidR="000D7D12" w:rsidRPr="009729A7">
        <w:rPr>
          <w:rFonts w:ascii="Arial" w:hAnsi="Arial" w:cs="Arial"/>
          <w:sz w:val="24"/>
          <w:szCs w:val="24"/>
        </w:rPr>
        <w:t>утверждённом</w:t>
      </w:r>
      <w:r w:rsidRPr="009729A7">
        <w:rPr>
          <w:rFonts w:ascii="Arial" w:hAnsi="Arial" w:cs="Arial"/>
          <w:sz w:val="24"/>
          <w:szCs w:val="24"/>
        </w:rPr>
        <w:t xml:space="preserve"> Собранием депутатов Сонковского района Тверской области от 30.05.2013 № 93 (с изменениями и дополнениями), постановлением администрации Сонковского района Тверской области от 06.12.2019 № 188-па «О порядке разработки, реализации и оценки эффективности реализации программ муниципального образования Сонковский район Тверской области» (с изменениями), администрация Сонковского района ПОСТАНОВЛЯЕТ:</w:t>
      </w:r>
    </w:p>
    <w:p w14:paraId="2187EEDE" w14:textId="0DC05679" w:rsidR="00580804" w:rsidRDefault="00580804" w:rsidP="0005342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EE">
        <w:rPr>
          <w:rFonts w:ascii="Arial" w:hAnsi="Arial" w:cs="Arial"/>
          <w:sz w:val="24"/>
          <w:szCs w:val="24"/>
        </w:rPr>
        <w:t>Утвердить муниципальную программу муниципального образования Сонковский район Тверской области «</w:t>
      </w:r>
      <w:r w:rsidR="00152EB4" w:rsidRPr="00FE00EE">
        <w:rPr>
          <w:rFonts w:ascii="Arial" w:hAnsi="Arial" w:cs="Arial"/>
          <w:sz w:val="24"/>
          <w:szCs w:val="24"/>
        </w:rPr>
        <w:t>Развитие системы управления собственностью муниципального образования Сонковский район Тверской области   на 2021-2026 годы</w:t>
      </w:r>
      <w:r w:rsidR="00FE00EE" w:rsidRPr="00FE00EE">
        <w:rPr>
          <w:rFonts w:ascii="Arial" w:hAnsi="Arial" w:cs="Arial"/>
          <w:sz w:val="24"/>
          <w:szCs w:val="24"/>
        </w:rPr>
        <w:t>»</w:t>
      </w:r>
      <w:r w:rsidRPr="00FE00EE">
        <w:rPr>
          <w:rFonts w:ascii="Arial" w:hAnsi="Arial" w:cs="Arial"/>
          <w:sz w:val="24"/>
          <w:szCs w:val="24"/>
        </w:rPr>
        <w:t xml:space="preserve"> (прилагается).</w:t>
      </w:r>
    </w:p>
    <w:p w14:paraId="7F33FDF6" w14:textId="4D96B139" w:rsidR="00BB37FA" w:rsidRPr="00053422" w:rsidRDefault="00BB37FA" w:rsidP="00053422">
      <w:pPr>
        <w:pStyle w:val="a5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534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8128E7">
        <w:rPr>
          <w:rFonts w:ascii="Arial" w:hAnsi="Arial" w:cs="Arial"/>
          <w:sz w:val="24"/>
          <w:szCs w:val="24"/>
        </w:rPr>
        <w:t>С</w:t>
      </w:r>
      <w:r w:rsidRPr="00053422">
        <w:rPr>
          <w:rFonts w:ascii="Arial" w:hAnsi="Arial" w:cs="Arial"/>
          <w:sz w:val="24"/>
          <w:szCs w:val="24"/>
        </w:rPr>
        <w:t xml:space="preserve">онковского района Тверской </w:t>
      </w:r>
      <w:r w:rsidR="00053422" w:rsidRPr="00053422">
        <w:rPr>
          <w:rFonts w:ascii="Arial" w:hAnsi="Arial" w:cs="Arial"/>
          <w:sz w:val="24"/>
          <w:szCs w:val="24"/>
        </w:rPr>
        <w:t>области от 14.12.2016</w:t>
      </w:r>
      <w:r w:rsidRPr="00053422">
        <w:rPr>
          <w:rFonts w:ascii="Arial" w:hAnsi="Arial" w:cs="Arial"/>
          <w:sz w:val="24"/>
          <w:szCs w:val="24"/>
        </w:rPr>
        <w:t xml:space="preserve"> № 156-</w:t>
      </w:r>
      <w:r w:rsidR="00053422" w:rsidRPr="00053422">
        <w:rPr>
          <w:rFonts w:ascii="Arial" w:hAnsi="Arial" w:cs="Arial"/>
          <w:sz w:val="24"/>
          <w:szCs w:val="24"/>
        </w:rPr>
        <w:t>па Об</w:t>
      </w:r>
      <w:r w:rsidRPr="00053422">
        <w:rPr>
          <w:rFonts w:ascii="Arial" w:hAnsi="Arial" w:cs="Arial"/>
          <w:sz w:val="24"/>
          <w:szCs w:val="24"/>
        </w:rPr>
        <w:t xml:space="preserve"> утверждении муниципальной программы</w:t>
      </w:r>
      <w:r w:rsidR="00053422">
        <w:rPr>
          <w:rFonts w:ascii="Arial" w:hAnsi="Arial" w:cs="Arial"/>
          <w:sz w:val="24"/>
          <w:szCs w:val="24"/>
        </w:rPr>
        <w:t xml:space="preserve"> </w:t>
      </w:r>
      <w:r w:rsidRPr="00053422">
        <w:rPr>
          <w:rFonts w:ascii="Arial" w:hAnsi="Arial" w:cs="Arial"/>
          <w:sz w:val="24"/>
          <w:szCs w:val="24"/>
        </w:rPr>
        <w:t>«Развитие системы управления собственностью</w:t>
      </w:r>
      <w:r w:rsidR="00053422">
        <w:rPr>
          <w:rFonts w:ascii="Arial" w:hAnsi="Arial" w:cs="Arial"/>
          <w:sz w:val="24"/>
          <w:szCs w:val="24"/>
        </w:rPr>
        <w:t xml:space="preserve"> </w:t>
      </w:r>
      <w:r w:rsidRPr="00053422">
        <w:rPr>
          <w:rFonts w:ascii="Arial" w:hAnsi="Arial" w:cs="Arial"/>
          <w:sz w:val="24"/>
          <w:szCs w:val="24"/>
        </w:rPr>
        <w:t>муниципального образования Сонковский район</w:t>
      </w:r>
      <w:r w:rsidR="00053422">
        <w:rPr>
          <w:rFonts w:ascii="Arial" w:hAnsi="Arial" w:cs="Arial"/>
          <w:sz w:val="24"/>
          <w:szCs w:val="24"/>
        </w:rPr>
        <w:t xml:space="preserve"> </w:t>
      </w:r>
      <w:r w:rsidRPr="00053422">
        <w:rPr>
          <w:rFonts w:ascii="Arial" w:hAnsi="Arial" w:cs="Arial"/>
          <w:sz w:val="24"/>
          <w:szCs w:val="24"/>
        </w:rPr>
        <w:t>Тверской области на 2017-2022гг»</w:t>
      </w:r>
    </w:p>
    <w:p w14:paraId="76E38F3D" w14:textId="0A1982AA" w:rsidR="00580804" w:rsidRPr="00FE00EE" w:rsidRDefault="00580804" w:rsidP="0005342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EE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подписания, распространяет </w:t>
      </w:r>
      <w:r w:rsidR="00FE00EE" w:rsidRPr="00FE00EE">
        <w:rPr>
          <w:rFonts w:ascii="Arial" w:hAnsi="Arial" w:cs="Arial"/>
          <w:sz w:val="24"/>
          <w:szCs w:val="24"/>
        </w:rPr>
        <w:t>своё</w:t>
      </w:r>
      <w:r w:rsidRPr="00FE00EE">
        <w:rPr>
          <w:rFonts w:ascii="Arial" w:hAnsi="Arial" w:cs="Arial"/>
          <w:sz w:val="24"/>
          <w:szCs w:val="24"/>
        </w:rPr>
        <w:t xml:space="preserve"> действие на правоотношения, возникшие с 01.01.2021 </w:t>
      </w:r>
      <w:r w:rsidR="00053422" w:rsidRPr="00FE00EE">
        <w:rPr>
          <w:rFonts w:ascii="Arial" w:hAnsi="Arial" w:cs="Arial"/>
          <w:sz w:val="24"/>
          <w:szCs w:val="24"/>
        </w:rPr>
        <w:t>года,</w:t>
      </w:r>
      <w:r w:rsidRPr="00FE00EE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Сонковского района Тверской области в телекоммуникационной сети Интернет.</w:t>
      </w:r>
    </w:p>
    <w:p w14:paraId="12FB1A23" w14:textId="77777777" w:rsidR="00580804" w:rsidRPr="00747F8D" w:rsidRDefault="00580804" w:rsidP="0005342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462677AC" w14:textId="77777777" w:rsidR="00580804" w:rsidRDefault="00580804" w:rsidP="00580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4CC9DBD9" w14:textId="77777777" w:rsidR="00580804" w:rsidRDefault="00580804" w:rsidP="00580804">
      <w:pPr>
        <w:rPr>
          <w:rFonts w:ascii="Arial" w:hAnsi="Arial" w:cs="Arial"/>
        </w:rPr>
      </w:pPr>
    </w:p>
    <w:p w14:paraId="7703EFEA" w14:textId="77777777" w:rsidR="00580804" w:rsidRDefault="00580804" w:rsidP="00580804">
      <w:pPr>
        <w:rPr>
          <w:rFonts w:ascii="Arial" w:hAnsi="Arial" w:cs="Arial"/>
        </w:rPr>
      </w:pPr>
    </w:p>
    <w:p w14:paraId="6D17ED46" w14:textId="77777777" w:rsidR="00580804" w:rsidRDefault="00580804" w:rsidP="00580804">
      <w:pPr>
        <w:rPr>
          <w:rFonts w:ascii="Arial" w:hAnsi="Arial" w:cs="Arial"/>
        </w:rPr>
      </w:pPr>
    </w:p>
    <w:p w14:paraId="49F68DA4" w14:textId="77777777" w:rsidR="00580804" w:rsidRPr="00FE00EE" w:rsidRDefault="00580804" w:rsidP="00580804">
      <w:pPr>
        <w:jc w:val="both"/>
        <w:rPr>
          <w:rFonts w:ascii="Arial" w:hAnsi="Arial" w:cs="Arial"/>
          <w:sz w:val="24"/>
          <w:szCs w:val="24"/>
        </w:rPr>
      </w:pPr>
      <w:r w:rsidRPr="00FE00EE">
        <w:rPr>
          <w:rFonts w:ascii="Arial" w:hAnsi="Arial" w:cs="Arial"/>
          <w:sz w:val="24"/>
          <w:szCs w:val="24"/>
        </w:rPr>
        <w:t>Глава Сонковского района                                                                  В.М. Березкин</w:t>
      </w:r>
    </w:p>
    <w:p w14:paraId="12A4A61F" w14:textId="77777777" w:rsidR="00580804" w:rsidRDefault="00580804" w:rsidP="00580804">
      <w:pPr>
        <w:rPr>
          <w:rFonts w:ascii="Arial" w:hAnsi="Arial" w:cs="Arial"/>
        </w:rPr>
      </w:pPr>
    </w:p>
    <w:p w14:paraId="5185A90F" w14:textId="77777777" w:rsidR="00580804" w:rsidRDefault="00580804" w:rsidP="00580804">
      <w:pPr>
        <w:rPr>
          <w:rFonts w:ascii="Arial" w:hAnsi="Arial" w:cs="Arial"/>
        </w:rPr>
      </w:pPr>
    </w:p>
    <w:p w14:paraId="3E6D8CB8" w14:textId="77777777" w:rsidR="000B148A" w:rsidRPr="00580804" w:rsidRDefault="000B148A" w:rsidP="000B148A">
      <w:pPr>
        <w:jc w:val="right"/>
        <w:rPr>
          <w:rFonts w:ascii="Arial" w:hAnsi="Arial" w:cs="Arial"/>
          <w:sz w:val="24"/>
          <w:szCs w:val="24"/>
        </w:rPr>
      </w:pPr>
    </w:p>
    <w:p w14:paraId="3F54657A" w14:textId="77777777" w:rsidR="00FE00EE" w:rsidRPr="00FE00EE" w:rsidRDefault="00FE00EE" w:rsidP="00FE00EE">
      <w:pPr>
        <w:pStyle w:val="a5"/>
        <w:jc w:val="right"/>
        <w:rPr>
          <w:rFonts w:ascii="Arial" w:hAnsi="Arial" w:cs="Arial"/>
          <w:sz w:val="24"/>
          <w:szCs w:val="24"/>
        </w:rPr>
      </w:pPr>
      <w:r w:rsidRPr="00FE00E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7F104D89" w14:textId="77777777" w:rsidR="00213110" w:rsidRDefault="00FE00EE" w:rsidP="00FE00EE">
      <w:pPr>
        <w:pStyle w:val="a5"/>
        <w:jc w:val="right"/>
        <w:rPr>
          <w:rFonts w:ascii="Arial" w:hAnsi="Arial" w:cs="Arial"/>
          <w:sz w:val="24"/>
          <w:szCs w:val="24"/>
        </w:rPr>
      </w:pPr>
      <w:r w:rsidRPr="00FE00E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23C5C2FA" w14:textId="6D0BF704" w:rsidR="00FE00EE" w:rsidRPr="00FE00EE" w:rsidRDefault="00FE00EE" w:rsidP="00FE00EE">
      <w:pPr>
        <w:pStyle w:val="a5"/>
        <w:jc w:val="right"/>
        <w:rPr>
          <w:rFonts w:ascii="Arial" w:hAnsi="Arial" w:cs="Arial"/>
          <w:sz w:val="24"/>
          <w:szCs w:val="24"/>
        </w:rPr>
      </w:pPr>
      <w:r w:rsidRPr="00FE00EE"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14:paraId="74D5B97F" w14:textId="22282DBD" w:rsidR="00FE00EE" w:rsidRPr="00FE00EE" w:rsidRDefault="00FE00EE" w:rsidP="00FE00EE">
      <w:pPr>
        <w:pStyle w:val="a5"/>
        <w:jc w:val="right"/>
        <w:rPr>
          <w:rFonts w:ascii="Arial" w:hAnsi="Arial" w:cs="Arial"/>
          <w:sz w:val="24"/>
          <w:szCs w:val="24"/>
        </w:rPr>
      </w:pPr>
      <w:r w:rsidRPr="00FE00EE">
        <w:rPr>
          <w:rFonts w:ascii="Arial" w:hAnsi="Arial" w:cs="Arial"/>
          <w:sz w:val="24"/>
          <w:szCs w:val="24"/>
        </w:rPr>
        <w:t xml:space="preserve">от </w:t>
      </w:r>
      <w:r w:rsidR="00D87F1A" w:rsidRPr="002D2956">
        <w:rPr>
          <w:rFonts w:ascii="Arial" w:hAnsi="Arial" w:cs="Arial"/>
          <w:sz w:val="24"/>
          <w:szCs w:val="24"/>
        </w:rPr>
        <w:t>20</w:t>
      </w:r>
      <w:r w:rsidR="00D87F1A">
        <w:rPr>
          <w:rFonts w:ascii="Arial" w:hAnsi="Arial" w:cs="Arial"/>
          <w:sz w:val="24"/>
          <w:szCs w:val="24"/>
        </w:rPr>
        <w:t>.01</w:t>
      </w:r>
      <w:r w:rsidRPr="00FE00EE">
        <w:rPr>
          <w:rFonts w:ascii="Arial" w:hAnsi="Arial" w:cs="Arial"/>
          <w:sz w:val="24"/>
          <w:szCs w:val="24"/>
        </w:rPr>
        <w:t>.202</w:t>
      </w:r>
      <w:r w:rsidR="00A65FC6">
        <w:rPr>
          <w:rFonts w:ascii="Arial" w:hAnsi="Arial" w:cs="Arial"/>
          <w:sz w:val="24"/>
          <w:szCs w:val="24"/>
        </w:rPr>
        <w:t>1</w:t>
      </w:r>
      <w:r w:rsidRPr="00FE00EE">
        <w:rPr>
          <w:rFonts w:ascii="Arial" w:hAnsi="Arial" w:cs="Arial"/>
          <w:sz w:val="24"/>
          <w:szCs w:val="24"/>
        </w:rPr>
        <w:t xml:space="preserve"> № </w:t>
      </w:r>
      <w:r w:rsidR="00D87F1A">
        <w:rPr>
          <w:rFonts w:ascii="Arial" w:hAnsi="Arial" w:cs="Arial"/>
          <w:sz w:val="24"/>
          <w:szCs w:val="24"/>
        </w:rPr>
        <w:t>8</w:t>
      </w:r>
      <w:r w:rsidRPr="00FE00EE">
        <w:rPr>
          <w:rFonts w:ascii="Arial" w:hAnsi="Arial" w:cs="Arial"/>
          <w:sz w:val="24"/>
          <w:szCs w:val="24"/>
        </w:rPr>
        <w:t>-па</w:t>
      </w:r>
    </w:p>
    <w:p w14:paraId="08B5F7B3" w14:textId="77777777" w:rsidR="000B148A" w:rsidRPr="00BF5540" w:rsidRDefault="000B148A" w:rsidP="00FE00E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14:paraId="47EC3F68" w14:textId="2F7B6EFE" w:rsidR="000B148A" w:rsidRDefault="000B148A" w:rsidP="000B14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2D5DC13E" w14:textId="77777777" w:rsidR="00213110" w:rsidRPr="00BF5540" w:rsidRDefault="00213110" w:rsidP="000B14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4D494728" w14:textId="77777777" w:rsidR="000B148A" w:rsidRPr="00BF5540" w:rsidRDefault="000B148A" w:rsidP="000B14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0F3BA339" w14:textId="77777777" w:rsidR="000B148A" w:rsidRPr="00BF5540" w:rsidRDefault="000B148A" w:rsidP="000B14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7DF18570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 xml:space="preserve">Программа муниципального образования Сонковский район Тверской области </w:t>
      </w:r>
    </w:p>
    <w:p w14:paraId="359921AF" w14:textId="77777777" w:rsidR="000B148A" w:rsidRPr="00BF5540" w:rsidRDefault="000B148A" w:rsidP="000B148A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ab/>
      </w:r>
    </w:p>
    <w:p w14:paraId="4EAE0420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</w:p>
    <w:p w14:paraId="04E11965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 xml:space="preserve"> «Развитие системы управления собственностью муниципального образования Сонковский район Тверской области   на 20</w:t>
      </w:r>
      <w:r>
        <w:rPr>
          <w:rFonts w:ascii="Arial" w:hAnsi="Arial" w:cs="Arial"/>
          <w:sz w:val="24"/>
          <w:szCs w:val="24"/>
        </w:rPr>
        <w:t>21</w:t>
      </w:r>
      <w:r w:rsidRPr="00BF5540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BF5540">
        <w:rPr>
          <w:rFonts w:ascii="Arial" w:hAnsi="Arial" w:cs="Arial"/>
          <w:sz w:val="24"/>
          <w:szCs w:val="24"/>
        </w:rPr>
        <w:t xml:space="preserve"> годы»</w:t>
      </w:r>
    </w:p>
    <w:p w14:paraId="4A97DC08" w14:textId="77777777" w:rsidR="000B148A" w:rsidRPr="00BF5540" w:rsidRDefault="000B148A" w:rsidP="000B148A">
      <w:pPr>
        <w:jc w:val="center"/>
        <w:rPr>
          <w:rFonts w:ascii="Arial" w:hAnsi="Arial" w:cs="Arial"/>
          <w:i/>
          <w:sz w:val="24"/>
          <w:szCs w:val="24"/>
        </w:rPr>
      </w:pPr>
    </w:p>
    <w:p w14:paraId="3EE0FC6B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14:paraId="584062B8" w14:textId="77777777" w:rsidR="000B148A" w:rsidRPr="00BF5540" w:rsidRDefault="000B148A" w:rsidP="000B148A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918227B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EFA944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3D74B7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B3503F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1A4A78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A79F4E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9758A4" w14:textId="77777777" w:rsidR="000B148A" w:rsidRPr="00BF5540" w:rsidRDefault="000B148A" w:rsidP="000B14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30553C" w14:textId="77777777" w:rsidR="000B148A" w:rsidRPr="00BF5540" w:rsidRDefault="000B148A" w:rsidP="000B14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BF5540">
        <w:rPr>
          <w:rFonts w:ascii="Arial" w:hAnsi="Arial" w:cs="Arial"/>
          <w:sz w:val="24"/>
        </w:rPr>
        <w:t>п. Сонково</w:t>
      </w:r>
    </w:p>
    <w:p w14:paraId="6E42A77A" w14:textId="13EF2C70" w:rsidR="000B148A" w:rsidRPr="00BF5540" w:rsidRDefault="000B148A" w:rsidP="000B14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BF55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A65FC6">
        <w:rPr>
          <w:rFonts w:ascii="Arial" w:hAnsi="Arial" w:cs="Arial"/>
          <w:sz w:val="24"/>
        </w:rPr>
        <w:t>1</w:t>
      </w:r>
      <w:r w:rsidRPr="00BF5540">
        <w:rPr>
          <w:rFonts w:ascii="Arial" w:hAnsi="Arial" w:cs="Arial"/>
          <w:sz w:val="24"/>
        </w:rPr>
        <w:t xml:space="preserve"> год</w:t>
      </w:r>
    </w:p>
    <w:p w14:paraId="0E1FD481" w14:textId="77777777" w:rsidR="000B148A" w:rsidRPr="00BF5540" w:rsidRDefault="000B148A" w:rsidP="000B148A">
      <w:pPr>
        <w:jc w:val="center"/>
        <w:rPr>
          <w:rFonts w:ascii="Arial" w:hAnsi="Arial" w:cs="Arial"/>
          <w:sz w:val="24"/>
          <w:szCs w:val="24"/>
        </w:rPr>
      </w:pPr>
    </w:p>
    <w:p w14:paraId="762822F7" w14:textId="77777777" w:rsidR="000B148A" w:rsidRPr="00BF5540" w:rsidRDefault="000B148A" w:rsidP="000B148A">
      <w:pPr>
        <w:jc w:val="center"/>
        <w:rPr>
          <w:rFonts w:ascii="Arial" w:hAnsi="Arial" w:cs="Arial"/>
          <w:sz w:val="24"/>
          <w:szCs w:val="24"/>
        </w:rPr>
      </w:pPr>
    </w:p>
    <w:p w14:paraId="7CD25038" w14:textId="77777777" w:rsidR="000B148A" w:rsidRPr="00BF5540" w:rsidRDefault="000B148A" w:rsidP="000B148A">
      <w:pPr>
        <w:jc w:val="center"/>
        <w:rPr>
          <w:rFonts w:ascii="Arial" w:hAnsi="Arial" w:cs="Arial"/>
          <w:sz w:val="24"/>
          <w:szCs w:val="24"/>
        </w:rPr>
      </w:pPr>
    </w:p>
    <w:p w14:paraId="2B5C632A" w14:textId="77777777" w:rsidR="000B148A" w:rsidRPr="00BF5540" w:rsidRDefault="000B148A" w:rsidP="000B148A">
      <w:pPr>
        <w:jc w:val="center"/>
        <w:rPr>
          <w:rFonts w:ascii="Arial" w:hAnsi="Arial" w:cs="Arial"/>
          <w:sz w:val="24"/>
          <w:szCs w:val="24"/>
        </w:rPr>
      </w:pPr>
    </w:p>
    <w:p w14:paraId="12550E9D" w14:textId="77777777" w:rsidR="000B148A" w:rsidRPr="00BF5540" w:rsidRDefault="000B148A" w:rsidP="000B148A">
      <w:pPr>
        <w:jc w:val="center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lastRenderedPageBreak/>
        <w:t>Паспорт</w:t>
      </w:r>
    </w:p>
    <w:p w14:paraId="641E5408" w14:textId="77777777" w:rsidR="000B148A" w:rsidRPr="00BF5540" w:rsidRDefault="000B148A" w:rsidP="000B14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 xml:space="preserve">  программы муниципального образования Сонковский район Тверской области </w:t>
      </w:r>
    </w:p>
    <w:p w14:paraId="7A8A9D2E" w14:textId="77777777" w:rsidR="000B148A" w:rsidRPr="00BF5540" w:rsidRDefault="000B148A" w:rsidP="000B14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7414"/>
      </w:tblGrid>
      <w:tr w:rsidR="000B148A" w:rsidRPr="00BF5540" w14:paraId="60E048FD" w14:textId="77777777" w:rsidTr="00280863">
        <w:tc>
          <w:tcPr>
            <w:tcW w:w="2390" w:type="dxa"/>
            <w:vAlign w:val="center"/>
          </w:tcPr>
          <w:p w14:paraId="32BCEB9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14" w:type="dxa"/>
            <w:vAlign w:val="center"/>
          </w:tcPr>
          <w:p w14:paraId="14A6DFB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«Развитие системы управления собственностью муниципального образования Сонковский район Тверской области на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F5540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гг.»</w:t>
            </w:r>
          </w:p>
        </w:tc>
      </w:tr>
      <w:tr w:rsidR="000B148A" w:rsidRPr="00BF5540" w14:paraId="6FA5F489" w14:textId="77777777" w:rsidTr="00280863">
        <w:tc>
          <w:tcPr>
            <w:tcW w:w="2390" w:type="dxa"/>
            <w:vAlign w:val="center"/>
          </w:tcPr>
          <w:p w14:paraId="175CFAE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7414" w:type="dxa"/>
            <w:vAlign w:val="center"/>
          </w:tcPr>
          <w:p w14:paraId="65119C4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Сонковского района Тверской области</w:t>
            </w:r>
          </w:p>
        </w:tc>
      </w:tr>
      <w:tr w:rsidR="000B148A" w:rsidRPr="00BF5540" w14:paraId="58B9C099" w14:textId="77777777" w:rsidTr="00280863">
        <w:tc>
          <w:tcPr>
            <w:tcW w:w="2390" w:type="dxa"/>
            <w:vAlign w:val="center"/>
          </w:tcPr>
          <w:p w14:paraId="4CA31F4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414" w:type="dxa"/>
            <w:vAlign w:val="center"/>
          </w:tcPr>
          <w:p w14:paraId="28F4F723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</w:tr>
      <w:tr w:rsidR="000B148A" w:rsidRPr="00BF5540" w14:paraId="02B40A14" w14:textId="77777777" w:rsidTr="00280863">
        <w:tc>
          <w:tcPr>
            <w:tcW w:w="2390" w:type="dxa"/>
            <w:vAlign w:val="center"/>
          </w:tcPr>
          <w:p w14:paraId="691E80FA" w14:textId="700442C0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="00BC07ED" w:rsidRPr="00BF5540">
              <w:rPr>
                <w:rFonts w:ascii="Arial" w:hAnsi="Arial" w:cs="Arial"/>
                <w:sz w:val="24"/>
                <w:szCs w:val="24"/>
              </w:rPr>
              <w:t>реализации муниципальной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414" w:type="dxa"/>
            <w:vAlign w:val="center"/>
          </w:tcPr>
          <w:p w14:paraId="5246D70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F5540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F5540">
              <w:rPr>
                <w:rFonts w:ascii="Arial" w:hAnsi="Arial" w:cs="Arial"/>
                <w:sz w:val="24"/>
                <w:szCs w:val="24"/>
              </w:rPr>
              <w:t>гг</w:t>
            </w:r>
          </w:p>
        </w:tc>
      </w:tr>
      <w:tr w:rsidR="000B148A" w:rsidRPr="00BF5540" w14:paraId="3F20410A" w14:textId="77777777" w:rsidTr="00280863">
        <w:tc>
          <w:tcPr>
            <w:tcW w:w="2390" w:type="dxa"/>
            <w:vAlign w:val="center"/>
          </w:tcPr>
          <w:p w14:paraId="4FF34F4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14" w:type="dxa"/>
            <w:vAlign w:val="center"/>
          </w:tcPr>
          <w:p w14:paraId="4434F823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управления имуществом муниципального образования Сонковский район Тверской области </w:t>
            </w:r>
          </w:p>
        </w:tc>
      </w:tr>
      <w:tr w:rsidR="000B148A" w:rsidRPr="00BF5540" w14:paraId="781E29CE" w14:textId="77777777" w:rsidTr="00280863">
        <w:trPr>
          <w:trHeight w:val="1677"/>
        </w:trPr>
        <w:tc>
          <w:tcPr>
            <w:tcW w:w="2390" w:type="dxa"/>
            <w:vAlign w:val="center"/>
          </w:tcPr>
          <w:p w14:paraId="536BECC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14" w:type="dxa"/>
          </w:tcPr>
          <w:p w14:paraId="6E68824F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Подпрограмма 1 «Управление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</w:t>
            </w:r>
          </w:p>
          <w:p w14:paraId="3A5C0AFC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0B148A" w:rsidRPr="00BF5540" w14:paraId="13C0B316" w14:textId="77777777" w:rsidTr="00280863">
        <w:tc>
          <w:tcPr>
            <w:tcW w:w="2390" w:type="dxa"/>
            <w:vAlign w:val="center"/>
          </w:tcPr>
          <w:p w14:paraId="3836AFE2" w14:textId="127863D4" w:rsidR="000B148A" w:rsidRPr="00BF5540" w:rsidRDefault="003F5397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  <w:r w:rsidR="000B148A" w:rsidRPr="00BF5540">
              <w:rPr>
                <w:rFonts w:ascii="Arial" w:hAnsi="Arial" w:cs="Arial"/>
                <w:sz w:val="24"/>
                <w:szCs w:val="24"/>
              </w:rPr>
              <w:t xml:space="preserve"> реализации </w:t>
            </w:r>
            <w:r w:rsidRPr="00BF5540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14" w:type="dxa"/>
            <w:vAlign w:val="center"/>
          </w:tcPr>
          <w:p w14:paraId="2506483F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Увеличение доли доходов бюджета муниципального образования от использования имущества до 0,6% в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году </w:t>
            </w:r>
          </w:p>
          <w:p w14:paraId="7D0E55E0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Оптимизация состава собственности муниципального образования Сонковский район Тверской области </w:t>
            </w:r>
          </w:p>
          <w:p w14:paraId="2A016D09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48A" w:rsidRPr="00BF5540" w14:paraId="170AF190" w14:textId="77777777" w:rsidTr="00280863">
        <w:tc>
          <w:tcPr>
            <w:tcW w:w="2390" w:type="dxa"/>
            <w:vAlign w:val="center"/>
          </w:tcPr>
          <w:p w14:paraId="62A30B0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 по годам её реализации</w:t>
            </w:r>
          </w:p>
        </w:tc>
        <w:tc>
          <w:tcPr>
            <w:tcW w:w="7414" w:type="dxa"/>
          </w:tcPr>
          <w:p w14:paraId="23EB536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  <w:p w14:paraId="15EA746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  <w:p w14:paraId="5E81385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  <w:p w14:paraId="1E5A302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  <w:p w14:paraId="04F7036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  <w:p w14:paraId="1349F36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</w:tc>
      </w:tr>
      <w:tr w:rsidR="000B148A" w:rsidRPr="00BF5540" w14:paraId="6A6A9CE8" w14:textId="77777777" w:rsidTr="00280863">
        <w:tc>
          <w:tcPr>
            <w:tcW w:w="2390" w:type="dxa"/>
            <w:vAlign w:val="center"/>
          </w:tcPr>
          <w:p w14:paraId="19E1D790" w14:textId="0085DE39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Плановые </w:t>
            </w:r>
            <w:r w:rsidR="00BC07ED" w:rsidRPr="00BF5540">
              <w:rPr>
                <w:rFonts w:ascii="Arial" w:hAnsi="Arial" w:cs="Arial"/>
                <w:sz w:val="24"/>
                <w:szCs w:val="24"/>
              </w:rPr>
              <w:t>объёмы финансирования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подпрограмм по годам реализации, в том числе обеспечивающей подпрограммы</w:t>
            </w:r>
          </w:p>
        </w:tc>
        <w:tc>
          <w:tcPr>
            <w:tcW w:w="7414" w:type="dxa"/>
            <w:vAlign w:val="center"/>
          </w:tcPr>
          <w:p w14:paraId="0817764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год-   </w:t>
            </w:r>
          </w:p>
          <w:p w14:paraId="07210F6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Подпрограмма 1 –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1A59CB0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Обеспечивающая программа – </w:t>
            </w:r>
            <w:r w:rsidRPr="0052278C">
              <w:rPr>
                <w:rFonts w:ascii="Arial" w:hAnsi="Arial" w:cs="Arial"/>
                <w:sz w:val="24"/>
                <w:szCs w:val="24"/>
              </w:rPr>
              <w:t>103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1CF6E4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 год- </w:t>
            </w:r>
          </w:p>
          <w:p w14:paraId="0DC5F78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Подпрограмма 1 –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7EB6B5B0" w14:textId="0D567716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Обеспечивающая программа – </w:t>
            </w:r>
            <w:r w:rsidR="00F0621B">
              <w:rPr>
                <w:rFonts w:ascii="Arial" w:hAnsi="Arial" w:cs="Arial"/>
                <w:sz w:val="24"/>
                <w:szCs w:val="24"/>
              </w:rPr>
              <w:t>103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2650D2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 год-</w:t>
            </w:r>
          </w:p>
          <w:p w14:paraId="39B5B648" w14:textId="1E64AA7D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Подпрограмма 1 – </w:t>
            </w:r>
            <w:r w:rsidR="0028086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B1EB556" w14:textId="4693A265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Обеспечивающая программа – </w:t>
            </w:r>
            <w:r w:rsidR="00F0621B">
              <w:rPr>
                <w:rFonts w:ascii="Arial" w:hAnsi="Arial" w:cs="Arial"/>
                <w:sz w:val="24"/>
                <w:szCs w:val="24"/>
              </w:rPr>
              <w:t>96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341F5B2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 год-</w:t>
            </w:r>
          </w:p>
          <w:p w14:paraId="31F9399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Подпрограмма 1 –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1224B50" w14:textId="2165EC64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Обеспечивающая программа </w:t>
            </w:r>
            <w:r w:rsidR="00601E9F" w:rsidRPr="00BF554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1E9F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540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14:paraId="5BB01B8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год-   </w:t>
            </w:r>
          </w:p>
          <w:p w14:paraId="0E1CA6E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Подпрограмма 1 – </w:t>
            </w: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7C3B500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Обеспечивающая программа – </w:t>
            </w:r>
            <w:r w:rsidRPr="0052278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A7AA05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 год- </w:t>
            </w:r>
          </w:p>
          <w:p w14:paraId="1D653A0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Подпрограмма 1 –</w:t>
            </w: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F7059B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Обеспечивающая программа – </w:t>
            </w:r>
            <w:r w:rsidRPr="0052278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242E914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883BC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25909" w14:textId="3C64EBCD" w:rsidR="000B148A" w:rsidRDefault="000B148A" w:rsidP="000B1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B6F476" w14:textId="33CD164E" w:rsidR="000B148A" w:rsidRDefault="000B148A" w:rsidP="000B1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B9AAF" w14:textId="77777777" w:rsidR="000B148A" w:rsidRPr="00BF5540" w:rsidRDefault="000B148A" w:rsidP="000B148A">
      <w:pPr>
        <w:jc w:val="center"/>
        <w:rPr>
          <w:rFonts w:ascii="Arial" w:hAnsi="Arial" w:cs="Arial"/>
          <w:sz w:val="24"/>
          <w:szCs w:val="24"/>
        </w:rPr>
      </w:pPr>
    </w:p>
    <w:p w14:paraId="1F29D683" w14:textId="77777777" w:rsidR="000B148A" w:rsidRPr="00BF5540" w:rsidRDefault="000B148A" w:rsidP="000B148A">
      <w:pPr>
        <w:jc w:val="center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Паспорт</w:t>
      </w:r>
    </w:p>
    <w:p w14:paraId="23171624" w14:textId="77777777" w:rsidR="000B148A" w:rsidRPr="00BF5540" w:rsidRDefault="000B148A" w:rsidP="000B148A">
      <w:pPr>
        <w:jc w:val="center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подпрограммы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7414"/>
      </w:tblGrid>
      <w:tr w:rsidR="000B148A" w:rsidRPr="00BF5540" w14:paraId="16C1BB40" w14:textId="77777777" w:rsidTr="00280863">
        <w:tc>
          <w:tcPr>
            <w:tcW w:w="2390" w:type="dxa"/>
            <w:vAlign w:val="center"/>
          </w:tcPr>
          <w:p w14:paraId="47B91F8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14" w:type="dxa"/>
            <w:vAlign w:val="center"/>
          </w:tcPr>
          <w:p w14:paraId="23FC07B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«Управление имуществом муниципального образования Сонковский район Тверской области, земельными участками, находящимися в государственной собственности до разграничения»</w:t>
            </w:r>
          </w:p>
        </w:tc>
      </w:tr>
      <w:tr w:rsidR="000B148A" w:rsidRPr="00BF5540" w14:paraId="29639279" w14:textId="77777777" w:rsidTr="00280863">
        <w:tc>
          <w:tcPr>
            <w:tcW w:w="2390" w:type="dxa"/>
            <w:vAlign w:val="center"/>
          </w:tcPr>
          <w:p w14:paraId="213934B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14" w:type="dxa"/>
            <w:vAlign w:val="center"/>
          </w:tcPr>
          <w:p w14:paraId="2AA7CEE9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55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задача 1 «Увеличение доходов от использования имущества муниципального образования </w:t>
            </w:r>
            <w:r w:rsidRPr="00BF5540">
              <w:rPr>
                <w:rFonts w:ascii="Arial" w:hAnsi="Arial" w:cs="Arial"/>
                <w:sz w:val="24"/>
                <w:szCs w:val="24"/>
              </w:rPr>
              <w:t>Сонковский район</w:t>
            </w:r>
            <w:r w:rsidRPr="00BF55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Тверской области» </w:t>
            </w:r>
          </w:p>
          <w:p w14:paraId="02B97B3E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55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задача 2 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  <w:p w14:paraId="20B9AEA6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F55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задача 3 «Создание условий для содержания имущества муниципального образования Сонковский район Тверской области в т. ч. казны»</w:t>
            </w:r>
          </w:p>
          <w:p w14:paraId="0E6DE7D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48A" w:rsidRPr="00BF5540" w14:paraId="1B8C56DD" w14:textId="77777777" w:rsidTr="00280863">
        <w:tc>
          <w:tcPr>
            <w:tcW w:w="2390" w:type="dxa"/>
            <w:vAlign w:val="center"/>
          </w:tcPr>
          <w:p w14:paraId="6BF6F95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14" w:type="dxa"/>
          </w:tcPr>
          <w:p w14:paraId="7CC90A3F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Увеличение доли доходов бюджета муниципального образования от использования имущества до 0,6% в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году </w:t>
            </w:r>
          </w:p>
          <w:p w14:paraId="479B0C32" w14:textId="77777777" w:rsidR="000B148A" w:rsidRPr="00BF5540" w:rsidRDefault="000B148A" w:rsidP="002808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Оптимизация состава собственности муниципального образования Сонковский район Тверской области </w:t>
            </w:r>
          </w:p>
          <w:p w14:paraId="222FB70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48A" w:rsidRPr="00BF5540" w14:paraId="30B32E13" w14:textId="77777777" w:rsidTr="00280863">
        <w:tc>
          <w:tcPr>
            <w:tcW w:w="2390" w:type="dxa"/>
            <w:vAlign w:val="center"/>
          </w:tcPr>
          <w:p w14:paraId="71ED2A4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её реализации</w:t>
            </w:r>
          </w:p>
        </w:tc>
        <w:tc>
          <w:tcPr>
            <w:tcW w:w="7414" w:type="dxa"/>
            <w:vAlign w:val="center"/>
          </w:tcPr>
          <w:p w14:paraId="327C0FB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  <w:p w14:paraId="5C74514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  <w:p w14:paraId="755ECA2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  <w:p w14:paraId="507F728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  <w:p w14:paraId="4459457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  <w:p w14:paraId="2FCB98D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год - бюджет муниципального образования Сонковский район Тверской области</w:t>
            </w:r>
          </w:p>
        </w:tc>
      </w:tr>
      <w:tr w:rsidR="000B148A" w:rsidRPr="00BF5540" w14:paraId="0728106D" w14:textId="77777777" w:rsidTr="00280863">
        <w:tc>
          <w:tcPr>
            <w:tcW w:w="2390" w:type="dxa"/>
            <w:vAlign w:val="center"/>
          </w:tcPr>
          <w:p w14:paraId="64FB4AB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Плановые объёмы финансирования </w:t>
            </w:r>
            <w:r w:rsidRPr="00BF5540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 подпрограммы по годам реализации, </w:t>
            </w:r>
          </w:p>
        </w:tc>
        <w:tc>
          <w:tcPr>
            <w:tcW w:w="7414" w:type="dxa"/>
            <w:vAlign w:val="center"/>
          </w:tcPr>
          <w:p w14:paraId="176D668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год-   </w:t>
            </w:r>
          </w:p>
          <w:p w14:paraId="5B0431E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Задача1 –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AFB160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Задача 2 –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1D87E8D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 3 -  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  </w:t>
            </w:r>
          </w:p>
          <w:p w14:paraId="01FCA76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год-   </w:t>
            </w:r>
          </w:p>
          <w:p w14:paraId="54AFA4D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Задача1 –58 тыс. руб.</w:t>
            </w:r>
          </w:p>
          <w:p w14:paraId="715488D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Задача 2 –</w:t>
            </w: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BF5540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14:paraId="531215F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 3 -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    </w:t>
            </w:r>
          </w:p>
          <w:p w14:paraId="77E2772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год-   </w:t>
            </w:r>
          </w:p>
          <w:p w14:paraId="46030B9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Задача1 –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7DE128B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 2 –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41E4453B" w14:textId="31E650DE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 3 - </w:t>
            </w:r>
            <w:r w:rsidR="00C35EB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    </w:t>
            </w:r>
          </w:p>
          <w:p w14:paraId="6D40C45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год-   </w:t>
            </w:r>
          </w:p>
          <w:p w14:paraId="68BA457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Задача1 –80 тыс. руб.</w:t>
            </w:r>
          </w:p>
          <w:p w14:paraId="4D0858E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 2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F5540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  <w:p w14:paraId="54483C6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 3 - 40 тыс. руб.    </w:t>
            </w:r>
          </w:p>
          <w:p w14:paraId="724175F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год-   </w:t>
            </w:r>
          </w:p>
          <w:p w14:paraId="5457299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>Задача1 –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2EE3942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 2 –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F5540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  <w:p w14:paraId="6BB726C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 3 -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0 тыс. руб.    </w:t>
            </w:r>
          </w:p>
          <w:p w14:paraId="6C58A51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540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F5540">
              <w:rPr>
                <w:rFonts w:ascii="Arial" w:hAnsi="Arial" w:cs="Arial"/>
                <w:b/>
                <w:sz w:val="24"/>
                <w:szCs w:val="24"/>
              </w:rPr>
              <w:t xml:space="preserve">год-   </w:t>
            </w:r>
          </w:p>
          <w:p w14:paraId="1FC2781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Задача1 – 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0285D34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 2 –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BF554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14:paraId="6306811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Задача 3 - 40 тыс. руб.    </w:t>
            </w:r>
          </w:p>
          <w:p w14:paraId="0B9226D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5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0E909C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DD7418" w14:textId="77777777" w:rsidR="000B148A" w:rsidRPr="00BF5540" w:rsidRDefault="000B148A" w:rsidP="000B1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EE5F33" w14:textId="51E57D6F" w:rsidR="000B148A" w:rsidRPr="00BF5540" w:rsidRDefault="001B5002" w:rsidP="000B1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0B148A" w:rsidRPr="00BF5540">
        <w:rPr>
          <w:rFonts w:ascii="Arial" w:hAnsi="Arial" w:cs="Arial"/>
          <w:b/>
          <w:sz w:val="24"/>
          <w:szCs w:val="24"/>
        </w:rPr>
        <w:t>аздел 1 Общая характеристика сферы реализации</w:t>
      </w:r>
    </w:p>
    <w:p w14:paraId="14C6F275" w14:textId="77777777" w:rsidR="000B148A" w:rsidRPr="00BF5540" w:rsidRDefault="000B148A" w:rsidP="000B1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5540">
        <w:rPr>
          <w:rFonts w:ascii="Arial" w:hAnsi="Arial" w:cs="Arial"/>
          <w:b/>
          <w:sz w:val="24"/>
          <w:szCs w:val="24"/>
        </w:rPr>
        <w:t>муниципальной программы</w:t>
      </w:r>
    </w:p>
    <w:p w14:paraId="2F503E8F" w14:textId="77777777" w:rsidR="000B148A" w:rsidRPr="00BF5540" w:rsidRDefault="000B148A" w:rsidP="000B1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7CB570" w14:textId="77777777" w:rsidR="000B148A" w:rsidRPr="00BF5540" w:rsidRDefault="000B148A" w:rsidP="000B148A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Муниципальная программа «Развитие системы управления собственностью муниципального образования Сонковский район Тверской области на 20</w:t>
      </w:r>
      <w:r>
        <w:rPr>
          <w:rFonts w:ascii="Arial" w:hAnsi="Arial" w:cs="Arial"/>
          <w:sz w:val="24"/>
          <w:szCs w:val="24"/>
        </w:rPr>
        <w:t>21</w:t>
      </w:r>
      <w:r w:rsidRPr="00BF5540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BF5540">
        <w:rPr>
          <w:rFonts w:ascii="Arial" w:hAnsi="Arial" w:cs="Arial"/>
          <w:sz w:val="24"/>
          <w:szCs w:val="24"/>
        </w:rPr>
        <w:t xml:space="preserve"> гг.» реализуется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Сонковский район Тверской области. </w:t>
      </w:r>
    </w:p>
    <w:p w14:paraId="2C11D403" w14:textId="77777777" w:rsidR="000B148A" w:rsidRPr="00BF5540" w:rsidRDefault="000B148A" w:rsidP="001B5002">
      <w:pPr>
        <w:pStyle w:val="21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 xml:space="preserve">Программа направлена на увеличение доли доходов бюджета муниципального образования Сонковский район Тверской области путём осуществления мероприятий по повышению эффективности использования муниципального имущества, продажи имущества, не задействованного в обеспечении деятельности органов местного самоуправления, а также неиспользуемого или неэффективно используемого имущества. </w:t>
      </w:r>
    </w:p>
    <w:p w14:paraId="0EA3FD76" w14:textId="77777777" w:rsidR="006F423D" w:rsidRDefault="006F423D" w:rsidP="000B148A">
      <w:pPr>
        <w:pStyle w:val="ConsNormal"/>
        <w:widowControl/>
        <w:tabs>
          <w:tab w:val="left" w:pos="360"/>
        </w:tabs>
        <w:ind w:firstLine="567"/>
        <w:jc w:val="both"/>
        <w:rPr>
          <w:b/>
          <w:sz w:val="24"/>
          <w:szCs w:val="24"/>
        </w:rPr>
      </w:pPr>
    </w:p>
    <w:p w14:paraId="42FF3EA6" w14:textId="539B79FF" w:rsidR="000B148A" w:rsidRPr="00BF5540" w:rsidRDefault="000B148A" w:rsidP="000B148A">
      <w:pPr>
        <w:pStyle w:val="ConsNormal"/>
        <w:widowControl/>
        <w:tabs>
          <w:tab w:val="left" w:pos="360"/>
        </w:tabs>
        <w:ind w:firstLine="567"/>
        <w:jc w:val="both"/>
        <w:rPr>
          <w:b/>
          <w:sz w:val="24"/>
          <w:szCs w:val="24"/>
        </w:rPr>
      </w:pPr>
      <w:r w:rsidRPr="00BF5540">
        <w:rPr>
          <w:b/>
          <w:sz w:val="24"/>
          <w:szCs w:val="24"/>
        </w:rPr>
        <w:t>Основные проблемы в сфере реализации муниципальной программы</w:t>
      </w:r>
    </w:p>
    <w:p w14:paraId="55132BB0" w14:textId="77777777" w:rsidR="000B148A" w:rsidRPr="00BF5540" w:rsidRDefault="000B148A" w:rsidP="000B148A">
      <w:pPr>
        <w:pStyle w:val="ConsNormal"/>
        <w:widowControl/>
        <w:tabs>
          <w:tab w:val="left" w:pos="360"/>
        </w:tabs>
        <w:ind w:firstLine="0"/>
        <w:jc w:val="both"/>
        <w:rPr>
          <w:b/>
          <w:sz w:val="24"/>
          <w:szCs w:val="24"/>
        </w:rPr>
      </w:pPr>
    </w:p>
    <w:p w14:paraId="5B7FE06B" w14:textId="77777777" w:rsidR="000B148A" w:rsidRPr="00BF5540" w:rsidRDefault="000B148A" w:rsidP="000B148A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Основные проблемы в сфере управления имуществом муниципального образования Сонковский район Тверской области:</w:t>
      </w:r>
    </w:p>
    <w:p w14:paraId="53D14EC6" w14:textId="77777777" w:rsidR="000B148A" w:rsidRPr="00BF5540" w:rsidRDefault="000B148A" w:rsidP="000B148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низкая доля доходов в бюджете муниципального образования Сонковский район Тверской области, получаемая от использования муниципального имущества;</w:t>
      </w:r>
    </w:p>
    <w:p w14:paraId="1FC7DCF8" w14:textId="77777777" w:rsidR="000B148A" w:rsidRPr="00BF5540" w:rsidRDefault="000B148A" w:rsidP="000B148A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неэффективное вовлечение в хозяйственный оборот земель, в т.ч. находящихся в государственной собственности до разграничения.</w:t>
      </w:r>
    </w:p>
    <w:p w14:paraId="4D3FA95D" w14:textId="77777777" w:rsidR="006F423D" w:rsidRDefault="006F423D" w:rsidP="000B148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5174E42B" w14:textId="443F58D5" w:rsidR="000B148A" w:rsidRPr="00BF5540" w:rsidRDefault="000B148A" w:rsidP="000B148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F5540">
        <w:rPr>
          <w:rFonts w:ascii="Arial" w:hAnsi="Arial" w:cs="Arial"/>
          <w:b/>
          <w:sz w:val="24"/>
          <w:szCs w:val="24"/>
        </w:rPr>
        <w:t>Основные направления решения проблем</w:t>
      </w:r>
    </w:p>
    <w:p w14:paraId="0C6229CE" w14:textId="77777777" w:rsidR="000B148A" w:rsidRPr="00BF5540" w:rsidRDefault="000B148A" w:rsidP="000B148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2CEA71B2" w14:textId="77777777" w:rsidR="000B148A" w:rsidRPr="00BF5540" w:rsidRDefault="000B148A" w:rsidP="000B148A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lastRenderedPageBreak/>
        <w:t>Основные направления решения проблем в сфере управления имуществом муниципального образования Сонковский район Тверской области:</w:t>
      </w:r>
    </w:p>
    <w:p w14:paraId="3918736F" w14:textId="77777777" w:rsidR="000B148A" w:rsidRPr="00BF5540" w:rsidRDefault="000B148A" w:rsidP="000B14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 xml:space="preserve">увеличение доли доходов бюджета муниципального образования от использования муниципального имущества, в т.ч. от продажи имущества, включая земельные участки, права аренды имущества, </w:t>
      </w:r>
    </w:p>
    <w:p w14:paraId="7A1144E2" w14:textId="77777777" w:rsidR="000B148A" w:rsidRPr="00BF5540" w:rsidRDefault="000B148A" w:rsidP="000B14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вовлечение в хозяйственный оборот земель, в т.ч. находящихся в государственной собственности до разграничения.</w:t>
      </w:r>
    </w:p>
    <w:p w14:paraId="038C90F6" w14:textId="62CC7F89" w:rsidR="000B148A" w:rsidRDefault="000B148A" w:rsidP="000B14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Решение данных проблем будет способствовать созданию условий для повышения эффективности использования муниципального имущества на основе рыночных механизмов в земельно-имущественных отношениях.</w:t>
      </w:r>
    </w:p>
    <w:p w14:paraId="5A459671" w14:textId="3AA94791" w:rsidR="0099625B" w:rsidRDefault="0099625B" w:rsidP="0099625B">
      <w:pPr>
        <w:pStyle w:val="a5"/>
      </w:pPr>
    </w:p>
    <w:p w14:paraId="16A942E9" w14:textId="2BCD64D1" w:rsidR="0099625B" w:rsidRPr="0099625B" w:rsidRDefault="0099625B" w:rsidP="0099625B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99625B">
        <w:rPr>
          <w:rFonts w:ascii="Arial" w:hAnsi="Arial" w:cs="Arial"/>
          <w:b/>
          <w:bCs/>
          <w:sz w:val="24"/>
          <w:szCs w:val="24"/>
        </w:rPr>
        <w:t xml:space="preserve">Результаты анализа влияния внешней и внутренней среды на сферу реализации </w:t>
      </w:r>
      <w:r w:rsidR="00612300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="00612300" w:rsidRPr="0099625B">
        <w:rPr>
          <w:rFonts w:ascii="Arial" w:hAnsi="Arial" w:cs="Arial"/>
          <w:b/>
          <w:bCs/>
          <w:sz w:val="24"/>
          <w:szCs w:val="24"/>
        </w:rPr>
        <w:t>программы</w:t>
      </w:r>
    </w:p>
    <w:p w14:paraId="61273424" w14:textId="77777777" w:rsidR="00003A92" w:rsidRDefault="00003A92" w:rsidP="0099625B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76788FE0" w14:textId="63F80B7F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</w:rPr>
        <w:t xml:space="preserve">Результатами 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анализа влияния внешней и внутренней среды на сферу реализации </w:t>
      </w:r>
      <w:r w:rsidR="00003A9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 является установление: </w:t>
      </w:r>
    </w:p>
    <w:p w14:paraId="0A347D2A" w14:textId="2AAC9F84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  <w:lang w:eastAsia="en-US"/>
        </w:rPr>
        <w:t xml:space="preserve">а) положительного влияния внешней и внутренней среды на сферу реализации </w:t>
      </w:r>
      <w:r w:rsidR="00003A9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 в виде событий или условий, предоставляющие дополнительные возможности или </w:t>
      </w:r>
      <w:r w:rsidR="00612300" w:rsidRPr="0099625B">
        <w:rPr>
          <w:rFonts w:ascii="Arial" w:hAnsi="Arial" w:cs="Arial"/>
          <w:sz w:val="24"/>
          <w:szCs w:val="24"/>
          <w:lang w:eastAsia="en-US"/>
        </w:rPr>
        <w:t>преимущества в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сфере реализации </w:t>
      </w:r>
      <w:r w:rsidR="00003A9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программы, и по своей сути является потенциальным ресурсом сферы реализации </w:t>
      </w:r>
      <w:r w:rsidR="00003A9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программы;</w:t>
      </w:r>
    </w:p>
    <w:p w14:paraId="1AB2603E" w14:textId="7EC1C108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  <w:lang w:eastAsia="en-US"/>
        </w:rPr>
        <w:t xml:space="preserve">б) отрицательного влияния внешней и внутренней среды на сферу реализации </w:t>
      </w:r>
      <w:r w:rsidR="00BC7C0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 в виде событий или условий, наступление которых может оказать неблагоприятное воздействие или отсутствие важных </w:t>
      </w:r>
      <w:r w:rsidR="00612300" w:rsidRPr="0099625B">
        <w:rPr>
          <w:rFonts w:ascii="Arial" w:hAnsi="Arial" w:cs="Arial"/>
          <w:sz w:val="24"/>
          <w:szCs w:val="24"/>
          <w:lang w:eastAsia="en-US"/>
        </w:rPr>
        <w:t>ресурсов в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сфере реализации </w:t>
      </w:r>
      <w:r w:rsidR="00BC7C0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 и по своей сути является потенциальным ограничением сферы </w:t>
      </w:r>
      <w:r w:rsidR="00612300" w:rsidRPr="0099625B">
        <w:rPr>
          <w:rFonts w:ascii="Arial" w:hAnsi="Arial" w:cs="Arial"/>
          <w:sz w:val="24"/>
          <w:szCs w:val="24"/>
          <w:lang w:eastAsia="en-US"/>
        </w:rPr>
        <w:t xml:space="preserve">реализации </w:t>
      </w:r>
      <w:r w:rsidR="00612300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программы.</w:t>
      </w:r>
    </w:p>
    <w:p w14:paraId="4822F5E7" w14:textId="0E0D60C4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  <w:lang w:eastAsia="en-US"/>
        </w:rPr>
        <w:t xml:space="preserve"> К положительному влиянию на сферу реализации </w:t>
      </w:r>
      <w:r w:rsidR="00CD3FC8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 (потенциальному ресурсу сферы реализации </w:t>
      </w:r>
      <w:r w:rsidR="00CD3FC8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программы), обусловленному:</w:t>
      </w:r>
    </w:p>
    <w:p w14:paraId="00406E6C" w14:textId="77777777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  <w:lang w:eastAsia="en-US"/>
        </w:rPr>
        <w:t>а) внешней средой относится:</w:t>
      </w:r>
    </w:p>
    <w:p w14:paraId="0E89F9CC" w14:textId="08D6434C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  <w:lang w:eastAsia="en-US"/>
        </w:rPr>
        <w:t xml:space="preserve">внедрение электронно-информационного взаимодействия с уполномоченными Федеральными органами </w:t>
      </w:r>
      <w:r w:rsidR="00612300" w:rsidRPr="0099625B">
        <w:rPr>
          <w:rFonts w:ascii="Arial" w:hAnsi="Arial" w:cs="Arial"/>
          <w:sz w:val="24"/>
          <w:szCs w:val="24"/>
          <w:lang w:eastAsia="en-US"/>
        </w:rPr>
        <w:t>исполнительной государственной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власти при ведении государственного кадастра недвижимости;</w:t>
      </w:r>
    </w:p>
    <w:p w14:paraId="5E40C154" w14:textId="77777777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  <w:lang w:eastAsia="en-US"/>
        </w:rPr>
        <w:t xml:space="preserve"> б) внутренней средой относится:</w:t>
      </w:r>
    </w:p>
    <w:p w14:paraId="091304D0" w14:textId="34E56757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</w:rPr>
        <w:t>совершенствование функциональных возможностей информационной системы «</w:t>
      </w:r>
      <w:r w:rsidR="00612300" w:rsidRPr="0099625B">
        <w:rPr>
          <w:rFonts w:ascii="Arial" w:hAnsi="Arial" w:cs="Arial"/>
          <w:sz w:val="24"/>
          <w:szCs w:val="24"/>
        </w:rPr>
        <w:t xml:space="preserve">Управление </w:t>
      </w:r>
      <w:r w:rsidR="00612300">
        <w:rPr>
          <w:rFonts w:ascii="Arial" w:hAnsi="Arial" w:cs="Arial"/>
          <w:sz w:val="24"/>
          <w:szCs w:val="24"/>
        </w:rPr>
        <w:t>и</w:t>
      </w:r>
      <w:r w:rsidR="007A4562">
        <w:rPr>
          <w:rFonts w:ascii="Arial" w:hAnsi="Arial" w:cs="Arial"/>
          <w:sz w:val="24"/>
          <w:szCs w:val="24"/>
        </w:rPr>
        <w:t xml:space="preserve"> распоряжение имущественным</w:t>
      </w:r>
      <w:r w:rsidR="00166F64">
        <w:rPr>
          <w:rFonts w:ascii="Arial" w:hAnsi="Arial" w:cs="Arial"/>
          <w:sz w:val="24"/>
          <w:szCs w:val="24"/>
        </w:rPr>
        <w:t xml:space="preserve"> комплексом </w:t>
      </w:r>
      <w:r w:rsidRPr="0099625B">
        <w:rPr>
          <w:rFonts w:ascii="Arial" w:hAnsi="Arial" w:cs="Arial"/>
          <w:sz w:val="24"/>
          <w:szCs w:val="24"/>
        </w:rPr>
        <w:t>и системы администрирования платежей»;</w:t>
      </w:r>
    </w:p>
    <w:p w14:paraId="39AC42DB" w14:textId="1C2C3952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</w:rPr>
        <w:t>11. К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отрицательному влиянию на сферу реализации </w:t>
      </w:r>
      <w:r w:rsidR="00123689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 (потенциальному ограничению сферы реализации </w:t>
      </w:r>
      <w:r w:rsidR="00123689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99625B">
        <w:rPr>
          <w:rFonts w:ascii="Arial" w:hAnsi="Arial" w:cs="Arial"/>
          <w:sz w:val="24"/>
          <w:szCs w:val="24"/>
          <w:lang w:eastAsia="en-US"/>
        </w:rPr>
        <w:t xml:space="preserve"> программы), обусловленному:</w:t>
      </w:r>
    </w:p>
    <w:p w14:paraId="208D943E" w14:textId="77777777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  <w:lang w:eastAsia="en-US"/>
        </w:rPr>
        <w:t>а) внешней средой относится:</w:t>
      </w:r>
    </w:p>
    <w:p w14:paraId="727CC957" w14:textId="1A7D5E87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</w:rPr>
      </w:pPr>
      <w:r w:rsidRPr="0099625B">
        <w:rPr>
          <w:rFonts w:ascii="Arial" w:hAnsi="Arial" w:cs="Arial"/>
          <w:sz w:val="24"/>
          <w:szCs w:val="24"/>
        </w:rPr>
        <w:t xml:space="preserve">изменение федерального и регионального законодательства в </w:t>
      </w:r>
      <w:r w:rsidR="00612300" w:rsidRPr="0099625B">
        <w:rPr>
          <w:rFonts w:ascii="Arial" w:hAnsi="Arial" w:cs="Arial"/>
          <w:sz w:val="24"/>
          <w:szCs w:val="24"/>
        </w:rPr>
        <w:t>сфере земельно</w:t>
      </w:r>
      <w:r w:rsidRPr="0099625B">
        <w:rPr>
          <w:rFonts w:ascii="Arial" w:hAnsi="Arial" w:cs="Arial"/>
          <w:sz w:val="24"/>
          <w:szCs w:val="24"/>
        </w:rPr>
        <w:t>-имущественных отношений;</w:t>
      </w:r>
    </w:p>
    <w:p w14:paraId="49F76829" w14:textId="0D55D78A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</w:rPr>
      </w:pPr>
      <w:r w:rsidRPr="0099625B">
        <w:rPr>
          <w:rFonts w:ascii="Arial" w:hAnsi="Arial" w:cs="Arial"/>
          <w:sz w:val="24"/>
          <w:szCs w:val="24"/>
        </w:rPr>
        <w:t xml:space="preserve">снижение темпов экономического роста в Тверской области, влияющее на уменьшение спроса </w:t>
      </w:r>
      <w:r w:rsidR="00612300" w:rsidRPr="0099625B">
        <w:rPr>
          <w:rFonts w:ascii="Arial" w:hAnsi="Arial" w:cs="Arial"/>
          <w:sz w:val="24"/>
          <w:szCs w:val="24"/>
        </w:rPr>
        <w:t xml:space="preserve">на имущество </w:t>
      </w:r>
      <w:r w:rsidR="00612300">
        <w:rPr>
          <w:rFonts w:ascii="Arial" w:hAnsi="Arial" w:cs="Arial"/>
          <w:sz w:val="24"/>
          <w:szCs w:val="24"/>
        </w:rPr>
        <w:t>муниципального</w:t>
      </w:r>
      <w:r w:rsidR="00123689">
        <w:rPr>
          <w:rFonts w:ascii="Arial" w:hAnsi="Arial" w:cs="Arial"/>
          <w:sz w:val="24"/>
          <w:szCs w:val="24"/>
        </w:rPr>
        <w:t xml:space="preserve"> образования Сонковский район</w:t>
      </w:r>
      <w:r w:rsidR="00F916FC">
        <w:rPr>
          <w:rFonts w:ascii="Arial" w:hAnsi="Arial" w:cs="Arial"/>
          <w:sz w:val="24"/>
          <w:szCs w:val="24"/>
        </w:rPr>
        <w:t xml:space="preserve"> </w:t>
      </w:r>
      <w:r w:rsidRPr="0099625B">
        <w:rPr>
          <w:rFonts w:ascii="Arial" w:hAnsi="Arial" w:cs="Arial"/>
          <w:sz w:val="24"/>
          <w:szCs w:val="24"/>
        </w:rPr>
        <w:t xml:space="preserve">Тверской области, а также </w:t>
      </w:r>
      <w:r w:rsidR="00285309" w:rsidRPr="0099625B">
        <w:rPr>
          <w:rFonts w:ascii="Arial" w:hAnsi="Arial" w:cs="Arial"/>
          <w:sz w:val="24"/>
          <w:szCs w:val="24"/>
        </w:rPr>
        <w:t>платёжеспособность</w:t>
      </w:r>
      <w:r w:rsidRPr="0099625B">
        <w:rPr>
          <w:rFonts w:ascii="Arial" w:hAnsi="Arial" w:cs="Arial"/>
          <w:sz w:val="24"/>
          <w:szCs w:val="24"/>
        </w:rPr>
        <w:t xml:space="preserve"> арендаторов имущества и земельных участков;</w:t>
      </w:r>
    </w:p>
    <w:p w14:paraId="3363B979" w14:textId="77777777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</w:rPr>
      </w:pPr>
      <w:r w:rsidRPr="0099625B">
        <w:rPr>
          <w:rFonts w:ascii="Arial" w:hAnsi="Arial" w:cs="Arial"/>
          <w:sz w:val="24"/>
          <w:szCs w:val="24"/>
        </w:rPr>
        <w:t>стихийные бедствия и техногенные катастрофы;</w:t>
      </w:r>
    </w:p>
    <w:p w14:paraId="0C792BD7" w14:textId="77777777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</w:rPr>
      </w:pPr>
      <w:r w:rsidRPr="0099625B">
        <w:rPr>
          <w:rFonts w:ascii="Arial" w:hAnsi="Arial" w:cs="Arial"/>
          <w:sz w:val="24"/>
          <w:szCs w:val="24"/>
        </w:rPr>
        <w:t>рост цен на товары, работы и услуги;</w:t>
      </w:r>
    </w:p>
    <w:p w14:paraId="6F9FCF62" w14:textId="77777777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  <w:lang w:eastAsia="en-US"/>
        </w:rPr>
      </w:pPr>
      <w:r w:rsidRPr="0099625B">
        <w:rPr>
          <w:rFonts w:ascii="Arial" w:hAnsi="Arial" w:cs="Arial"/>
          <w:sz w:val="24"/>
          <w:szCs w:val="24"/>
          <w:lang w:eastAsia="en-US"/>
        </w:rPr>
        <w:t>б) внутренней средой относится:</w:t>
      </w:r>
    </w:p>
    <w:p w14:paraId="1D84586C" w14:textId="128177FD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</w:rPr>
      </w:pPr>
      <w:r w:rsidRPr="0099625B">
        <w:rPr>
          <w:rFonts w:ascii="Arial" w:hAnsi="Arial" w:cs="Arial"/>
          <w:sz w:val="24"/>
          <w:szCs w:val="24"/>
          <w:lang w:eastAsia="en-US"/>
        </w:rPr>
        <w:t xml:space="preserve">  недостаточная работа</w:t>
      </w:r>
      <w:r w:rsidRPr="0099625B">
        <w:rPr>
          <w:rFonts w:ascii="Arial" w:hAnsi="Arial" w:cs="Arial"/>
          <w:sz w:val="24"/>
          <w:szCs w:val="24"/>
        </w:rPr>
        <w:t xml:space="preserve"> по взысканию задолженности, </w:t>
      </w:r>
      <w:r w:rsidR="00612300" w:rsidRPr="0099625B">
        <w:rPr>
          <w:rFonts w:ascii="Arial" w:hAnsi="Arial" w:cs="Arial"/>
          <w:sz w:val="24"/>
          <w:szCs w:val="24"/>
        </w:rPr>
        <w:t>по администрируемому комитету</w:t>
      </w:r>
      <w:r w:rsidR="00285309">
        <w:rPr>
          <w:rFonts w:ascii="Arial" w:hAnsi="Arial" w:cs="Arial"/>
          <w:sz w:val="24"/>
          <w:szCs w:val="24"/>
        </w:rPr>
        <w:t xml:space="preserve"> по управлению </w:t>
      </w:r>
      <w:r w:rsidR="00612300">
        <w:rPr>
          <w:rFonts w:ascii="Arial" w:hAnsi="Arial" w:cs="Arial"/>
          <w:sz w:val="24"/>
          <w:szCs w:val="24"/>
        </w:rPr>
        <w:t>имуществом</w:t>
      </w:r>
      <w:r w:rsidR="00612300" w:rsidRPr="0099625B">
        <w:rPr>
          <w:rFonts w:ascii="Arial" w:hAnsi="Arial" w:cs="Arial"/>
          <w:sz w:val="24"/>
          <w:szCs w:val="24"/>
        </w:rPr>
        <w:t xml:space="preserve"> доходным</w:t>
      </w:r>
      <w:r w:rsidRPr="0099625B">
        <w:rPr>
          <w:rFonts w:ascii="Arial" w:hAnsi="Arial" w:cs="Arial"/>
          <w:sz w:val="24"/>
          <w:szCs w:val="24"/>
        </w:rPr>
        <w:t xml:space="preserve"> источникам бюджета</w:t>
      </w:r>
      <w:r w:rsidR="00285309">
        <w:rPr>
          <w:rFonts w:ascii="Arial" w:hAnsi="Arial" w:cs="Arial"/>
          <w:sz w:val="24"/>
          <w:szCs w:val="24"/>
        </w:rPr>
        <w:t xml:space="preserve"> Сонковского </w:t>
      </w:r>
      <w:r w:rsidR="00612300">
        <w:rPr>
          <w:rFonts w:ascii="Arial" w:hAnsi="Arial" w:cs="Arial"/>
          <w:sz w:val="24"/>
          <w:szCs w:val="24"/>
        </w:rPr>
        <w:t xml:space="preserve">района </w:t>
      </w:r>
      <w:r w:rsidR="00612300" w:rsidRPr="0099625B">
        <w:rPr>
          <w:rFonts w:ascii="Arial" w:hAnsi="Arial" w:cs="Arial"/>
          <w:sz w:val="24"/>
          <w:szCs w:val="24"/>
        </w:rPr>
        <w:t>Тверской</w:t>
      </w:r>
      <w:r w:rsidRPr="0099625B">
        <w:rPr>
          <w:rFonts w:ascii="Arial" w:hAnsi="Arial" w:cs="Arial"/>
          <w:sz w:val="24"/>
          <w:szCs w:val="24"/>
        </w:rPr>
        <w:t xml:space="preserve"> области;</w:t>
      </w:r>
    </w:p>
    <w:p w14:paraId="7940DF6D" w14:textId="2E1B6016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</w:rPr>
      </w:pPr>
      <w:r w:rsidRPr="0099625B">
        <w:rPr>
          <w:rFonts w:ascii="Arial" w:hAnsi="Arial" w:cs="Arial"/>
          <w:sz w:val="24"/>
          <w:szCs w:val="24"/>
          <w:lang w:eastAsia="en-US"/>
        </w:rPr>
        <w:lastRenderedPageBreak/>
        <w:t xml:space="preserve"> </w:t>
      </w:r>
      <w:r w:rsidRPr="0099625B">
        <w:rPr>
          <w:rFonts w:ascii="Arial" w:hAnsi="Arial" w:cs="Arial"/>
          <w:sz w:val="24"/>
          <w:szCs w:val="24"/>
        </w:rPr>
        <w:t xml:space="preserve">недостаточная действенность системы контроля за использованием имущества </w:t>
      </w:r>
      <w:r w:rsidR="00836A9E">
        <w:rPr>
          <w:rFonts w:ascii="Arial" w:hAnsi="Arial" w:cs="Arial"/>
          <w:sz w:val="24"/>
          <w:szCs w:val="24"/>
        </w:rPr>
        <w:t xml:space="preserve">муниципального образования Сонковский район </w:t>
      </w:r>
      <w:r w:rsidRPr="0099625B">
        <w:rPr>
          <w:rFonts w:ascii="Arial" w:hAnsi="Arial" w:cs="Arial"/>
          <w:sz w:val="24"/>
          <w:szCs w:val="24"/>
        </w:rPr>
        <w:t>Тверской области</w:t>
      </w:r>
    </w:p>
    <w:p w14:paraId="48C861A4" w14:textId="33845A8A" w:rsidR="0099625B" w:rsidRPr="0099625B" w:rsidRDefault="0099625B" w:rsidP="0099625B">
      <w:pPr>
        <w:pStyle w:val="a5"/>
        <w:jc w:val="both"/>
        <w:rPr>
          <w:rFonts w:ascii="Arial" w:hAnsi="Arial" w:cs="Arial"/>
          <w:sz w:val="24"/>
          <w:szCs w:val="24"/>
        </w:rPr>
      </w:pPr>
      <w:r w:rsidRPr="0099625B">
        <w:rPr>
          <w:rFonts w:ascii="Arial" w:hAnsi="Arial" w:cs="Arial"/>
          <w:sz w:val="24"/>
          <w:szCs w:val="24"/>
        </w:rPr>
        <w:t xml:space="preserve"> </w:t>
      </w:r>
    </w:p>
    <w:p w14:paraId="601DC38C" w14:textId="77777777" w:rsidR="0057115C" w:rsidRDefault="0057115C" w:rsidP="000B1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93DF0" w14:textId="69082627" w:rsidR="000B148A" w:rsidRPr="00BF5540" w:rsidRDefault="0057115C" w:rsidP="000B1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0B148A" w:rsidRPr="00BF5540">
        <w:rPr>
          <w:rFonts w:ascii="Arial" w:hAnsi="Arial" w:cs="Arial"/>
          <w:b/>
          <w:sz w:val="24"/>
          <w:szCs w:val="24"/>
        </w:rPr>
        <w:t xml:space="preserve">аздел 2 Механизм управления и мониторинга реализации </w:t>
      </w:r>
    </w:p>
    <w:p w14:paraId="6869FC33" w14:textId="77777777" w:rsidR="000B148A" w:rsidRPr="00BF5540" w:rsidRDefault="000B148A" w:rsidP="000B1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5540">
        <w:rPr>
          <w:rFonts w:ascii="Arial" w:hAnsi="Arial" w:cs="Arial"/>
          <w:b/>
          <w:sz w:val="24"/>
          <w:szCs w:val="24"/>
        </w:rPr>
        <w:t>муниципальной программы</w:t>
      </w:r>
    </w:p>
    <w:p w14:paraId="44FD0C77" w14:textId="77777777" w:rsidR="000B148A" w:rsidRPr="00BF5540" w:rsidRDefault="000B148A" w:rsidP="000B1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D40633" w14:textId="77777777" w:rsidR="000B148A" w:rsidRPr="00BF5540" w:rsidRDefault="000B148A" w:rsidP="000B148A">
      <w:pPr>
        <w:pStyle w:val="1"/>
        <w:spacing w:before="0" w:after="0"/>
        <w:ind w:firstLine="567"/>
        <w:jc w:val="left"/>
        <w:rPr>
          <w:color w:val="auto"/>
          <w:sz w:val="24"/>
          <w:szCs w:val="24"/>
        </w:rPr>
      </w:pPr>
      <w:r w:rsidRPr="00BF5540">
        <w:rPr>
          <w:color w:val="auto"/>
          <w:sz w:val="24"/>
          <w:szCs w:val="24"/>
        </w:rPr>
        <w:t>Управление реализацией муниципальной программы</w:t>
      </w:r>
    </w:p>
    <w:p w14:paraId="72FEAB9D" w14:textId="77777777" w:rsidR="000B148A" w:rsidRPr="00BF5540" w:rsidRDefault="000B148A" w:rsidP="000B148A">
      <w:pPr>
        <w:spacing w:after="0" w:line="240" w:lineRule="auto"/>
        <w:jc w:val="both"/>
      </w:pPr>
      <w:bookmarkStart w:id="0" w:name="sub_169"/>
    </w:p>
    <w:p w14:paraId="2F0AA51D" w14:textId="77777777" w:rsidR="000B148A" w:rsidRPr="00BF5540" w:rsidRDefault="000B148A" w:rsidP="000B14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  <w:bookmarkStart w:id="1" w:name="sub_170"/>
      <w:bookmarkEnd w:id="0"/>
    </w:p>
    <w:p w14:paraId="466D25C6" w14:textId="77777777" w:rsidR="000B148A" w:rsidRPr="00BF5540" w:rsidRDefault="000B148A" w:rsidP="000B14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Оперативное управление и координацию работ по выполнению мероприятий муниципальной программы осуществляет главный администратор муниципальной программы –комитет по управлению имуществом администрации Сонковского района Тверской области в соответствии с установленным порядком разработки, реализации и оценки эффективности муниципальных программ.</w:t>
      </w:r>
      <w:bookmarkStart w:id="2" w:name="sub_171"/>
      <w:bookmarkEnd w:id="1"/>
    </w:p>
    <w:p w14:paraId="644EE768" w14:textId="77777777" w:rsidR="000B148A" w:rsidRPr="00BF5540" w:rsidRDefault="000B148A" w:rsidP="000B14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Главный администратор муниципальной программы самостоятельно определяет формы и методы управления реализацией муниципальной программы.</w:t>
      </w:r>
      <w:bookmarkStart w:id="3" w:name="sub_172"/>
      <w:bookmarkEnd w:id="2"/>
    </w:p>
    <w:p w14:paraId="42106FC0" w14:textId="77777777" w:rsidR="000B148A" w:rsidRPr="00BF5540" w:rsidRDefault="000B148A" w:rsidP="000B14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Главный администратор муниципальной программы осуществляет управление реализацией муниципальной программы в соответствии с утверждёнными ежегодными планами мероприятий по реализации муниципальной программы.</w:t>
      </w:r>
      <w:bookmarkStart w:id="4" w:name="sub_173"/>
      <w:bookmarkEnd w:id="3"/>
    </w:p>
    <w:p w14:paraId="0B9BF2F8" w14:textId="77777777" w:rsidR="000B148A" w:rsidRPr="00BF5540" w:rsidRDefault="000B148A" w:rsidP="000B14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Основными исполнителями муниципальной программы являются отделы администрации Сонковского района Тверской области:</w:t>
      </w:r>
    </w:p>
    <w:p w14:paraId="78C4BBE1" w14:textId="77777777" w:rsidR="000B148A" w:rsidRPr="00BF5540" w:rsidRDefault="000B148A" w:rsidP="000B148A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комитет по управлению имуществом администрации Сонковского района (далее - исполнители).</w:t>
      </w:r>
    </w:p>
    <w:p w14:paraId="2E6891E3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74"/>
      <w:bookmarkEnd w:id="4"/>
      <w:r w:rsidRPr="00BF5540">
        <w:rPr>
          <w:rFonts w:ascii="Arial" w:hAnsi="Arial" w:cs="Arial"/>
          <w:sz w:val="24"/>
          <w:szCs w:val="24"/>
        </w:rPr>
        <w:t>Исполнители муниципальной программы в целях достижения показателей результатов и реализации мероприятий муниципальной программы:</w:t>
      </w:r>
    </w:p>
    <w:bookmarkEnd w:id="5"/>
    <w:p w14:paraId="7CB181B6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а) обеспечивают разработку нормативных правовых актов, планов, необходимых для реализации мероприятий муниципальной программы;</w:t>
      </w:r>
    </w:p>
    <w:p w14:paraId="40CA1190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б) осуществляют разработку технических заданий и размещают заказы на поставку товаров, выполнение работ, оказание услуг в установленном порядке;</w:t>
      </w:r>
    </w:p>
    <w:p w14:paraId="23109143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в) обеспечивают формирование и представление необходимой документации для осуществления финансирования за счёт средств бюджета муниципального образования;</w:t>
      </w:r>
    </w:p>
    <w:p w14:paraId="4DA189E9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г) подготавливают отчётные сведения по реализации муниципальной программы.</w:t>
      </w:r>
    </w:p>
    <w:p w14:paraId="49348FED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75"/>
      <w:r w:rsidRPr="00BF5540">
        <w:rPr>
          <w:rFonts w:ascii="Arial" w:hAnsi="Arial" w:cs="Arial"/>
          <w:sz w:val="24"/>
          <w:szCs w:val="24"/>
        </w:rPr>
        <w:t xml:space="preserve"> В течение всего периода реализации муниципальной программы:</w:t>
      </w:r>
    </w:p>
    <w:bookmarkEnd w:id="6"/>
    <w:p w14:paraId="0082609A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а) расходы на реализацию муниципальной программы подлежат включению в бюджет муниципального образования   в объёме, предусмотренном в её действующей редакции, на соответствующие финансовые годы;</w:t>
      </w:r>
    </w:p>
    <w:p w14:paraId="24C09DD5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б) параметры муниципальной программы учитываются при подготовке ежегодных отчётов о реализации муниципальной программы за отчётный финансовый год.</w:t>
      </w:r>
    </w:p>
    <w:p w14:paraId="0C73BC77" w14:textId="77777777" w:rsidR="000B148A" w:rsidRPr="00BF5540" w:rsidRDefault="000B148A" w:rsidP="000B148A">
      <w:pPr>
        <w:pStyle w:val="1"/>
        <w:spacing w:before="0" w:after="0"/>
        <w:jc w:val="left"/>
        <w:rPr>
          <w:color w:val="auto"/>
          <w:sz w:val="24"/>
          <w:szCs w:val="24"/>
        </w:rPr>
      </w:pPr>
      <w:bookmarkStart w:id="7" w:name="sub_176"/>
    </w:p>
    <w:p w14:paraId="4F11D62B" w14:textId="77777777" w:rsidR="000B148A" w:rsidRPr="00BF5540" w:rsidRDefault="000B148A" w:rsidP="000B148A">
      <w:pPr>
        <w:pStyle w:val="1"/>
        <w:spacing w:before="0" w:after="0"/>
        <w:ind w:firstLine="567"/>
        <w:jc w:val="left"/>
        <w:rPr>
          <w:color w:val="auto"/>
          <w:sz w:val="24"/>
          <w:szCs w:val="24"/>
        </w:rPr>
      </w:pPr>
      <w:r w:rsidRPr="00BF5540">
        <w:rPr>
          <w:color w:val="auto"/>
          <w:sz w:val="24"/>
          <w:szCs w:val="24"/>
        </w:rPr>
        <w:t>Мониторинг реализации муниципальной программы</w:t>
      </w:r>
    </w:p>
    <w:bookmarkEnd w:id="7"/>
    <w:p w14:paraId="7A5202E7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14:paraId="374640D2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78"/>
      <w:r w:rsidRPr="00BF5540">
        <w:rPr>
          <w:rFonts w:ascii="Arial" w:hAnsi="Arial" w:cs="Arial"/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оценки:</w:t>
      </w:r>
    </w:p>
    <w:bookmarkEnd w:id="8"/>
    <w:p w14:paraId="1D317728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0DB4FC39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б) информации о достижении запланированных показателей муниципальной программы.</w:t>
      </w:r>
    </w:p>
    <w:p w14:paraId="733CBD24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80"/>
      <w:r w:rsidRPr="00BF5540">
        <w:rPr>
          <w:rFonts w:ascii="Arial" w:hAnsi="Arial" w:cs="Arial"/>
          <w:sz w:val="24"/>
          <w:szCs w:val="24"/>
        </w:rPr>
        <w:lastRenderedPageBreak/>
        <w:t xml:space="preserve"> Мониторинг реализации муниципальной программы осуществляется в течение всего периода её реализации и предусматривает:</w:t>
      </w:r>
    </w:p>
    <w:bookmarkEnd w:id="9"/>
    <w:p w14:paraId="7C31153F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а)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14:paraId="020905CE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14:paraId="2F306350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в) формирование и согласование отчёта о реализации муниципальной программы за отчётный финансовый год;</w:t>
      </w:r>
    </w:p>
    <w:p w14:paraId="6E5EC5BC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г) формирование и утверждение сводного годового доклада о ходе реализации и об оценке эффективности муниципальных программ</w:t>
      </w:r>
    </w:p>
    <w:p w14:paraId="44D4ADB0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81"/>
      <w:r w:rsidRPr="00BF5540">
        <w:rPr>
          <w:rFonts w:ascii="Arial" w:hAnsi="Arial" w:cs="Arial"/>
          <w:sz w:val="24"/>
          <w:szCs w:val="24"/>
        </w:rPr>
        <w:t xml:space="preserve"> Главный администратор муниципальной программы формирует отчёт о реализации муниципальной программы за отчётный финансовый год по утверждённой форме.</w:t>
      </w:r>
    </w:p>
    <w:p w14:paraId="2E182476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83"/>
      <w:bookmarkEnd w:id="10"/>
      <w:r w:rsidRPr="00BF5540">
        <w:rPr>
          <w:rFonts w:ascii="Arial" w:hAnsi="Arial" w:cs="Arial"/>
          <w:sz w:val="24"/>
          <w:szCs w:val="24"/>
        </w:rPr>
        <w:t xml:space="preserve"> Главный администратор муниципальной программы осуществляет оценку эффективности реализации муниципальной программы.</w:t>
      </w:r>
    </w:p>
    <w:p w14:paraId="6F3B8F71" w14:textId="77777777" w:rsidR="000B148A" w:rsidRPr="00BF5540" w:rsidRDefault="000B148A" w:rsidP="000B148A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84"/>
      <w:bookmarkEnd w:id="11"/>
      <w:r w:rsidRPr="00BF5540">
        <w:rPr>
          <w:rFonts w:ascii="Arial" w:hAnsi="Arial" w:cs="Arial"/>
          <w:sz w:val="24"/>
          <w:szCs w:val="24"/>
        </w:rPr>
        <w:t>В срок до 15 апреля года, следующего за отчётным, главный администратор муниципальной программы представляет отчёт о реализации муниципальной программы за отчётный финансовый год с прилагаемой к нему пояснительной запиской в отдел экономики и муниципального заказа администрации Сонковского района.</w:t>
      </w:r>
    </w:p>
    <w:p w14:paraId="5AFAD451" w14:textId="298A6086" w:rsidR="000B148A" w:rsidRDefault="000B148A" w:rsidP="000B148A">
      <w:pPr>
        <w:pStyle w:val="1"/>
        <w:spacing w:before="0" w:after="0"/>
        <w:rPr>
          <w:color w:val="auto"/>
          <w:sz w:val="24"/>
          <w:szCs w:val="24"/>
        </w:rPr>
      </w:pPr>
      <w:bookmarkStart w:id="13" w:name="sub_192"/>
      <w:bookmarkEnd w:id="12"/>
    </w:p>
    <w:p w14:paraId="7918C8C4" w14:textId="198BCC58" w:rsidR="00513650" w:rsidRPr="00EA5BA7" w:rsidRDefault="00513650" w:rsidP="00513650">
      <w:pPr>
        <w:pStyle w:val="ConsPlusTitle"/>
        <w:outlineLvl w:val="2"/>
        <w:rPr>
          <w:rFonts w:ascii="Arial" w:hAnsi="Arial" w:cs="Arial"/>
          <w:sz w:val="24"/>
          <w:szCs w:val="24"/>
        </w:rPr>
      </w:pPr>
      <w:r w:rsidRPr="00EA5BA7">
        <w:rPr>
          <w:rFonts w:ascii="Arial" w:hAnsi="Arial" w:cs="Arial"/>
          <w:sz w:val="24"/>
          <w:szCs w:val="24"/>
        </w:rPr>
        <w:t>Взаимодействие главного администратора</w:t>
      </w:r>
      <w:r>
        <w:rPr>
          <w:rFonts w:ascii="Arial" w:hAnsi="Arial" w:cs="Arial"/>
          <w:sz w:val="24"/>
          <w:szCs w:val="24"/>
        </w:rPr>
        <w:t xml:space="preserve"> </w:t>
      </w:r>
      <w:r w:rsidRPr="00EA5BA7">
        <w:rPr>
          <w:rFonts w:ascii="Arial" w:hAnsi="Arial" w:cs="Arial"/>
          <w:sz w:val="24"/>
          <w:szCs w:val="24"/>
        </w:rPr>
        <w:t>(администратора) муниципальной программы с иными</w:t>
      </w:r>
      <w:r>
        <w:rPr>
          <w:rFonts w:ascii="Arial" w:hAnsi="Arial" w:cs="Arial"/>
          <w:sz w:val="24"/>
          <w:szCs w:val="24"/>
        </w:rPr>
        <w:t xml:space="preserve"> </w:t>
      </w:r>
      <w:r w:rsidRPr="00EA5BA7">
        <w:rPr>
          <w:rFonts w:ascii="Arial" w:hAnsi="Arial" w:cs="Arial"/>
          <w:sz w:val="24"/>
          <w:szCs w:val="24"/>
        </w:rPr>
        <w:t>органами местного самоуправления Сонковского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EA5BA7">
        <w:rPr>
          <w:rFonts w:ascii="Arial" w:hAnsi="Arial" w:cs="Arial"/>
          <w:sz w:val="24"/>
          <w:szCs w:val="24"/>
        </w:rPr>
        <w:t>при реализации муниципальной программы</w:t>
      </w:r>
    </w:p>
    <w:p w14:paraId="46DB0156" w14:textId="77777777" w:rsidR="00513650" w:rsidRPr="00EA5BA7" w:rsidRDefault="00513650" w:rsidP="00513650">
      <w:pPr>
        <w:pStyle w:val="ConsPlusNormal"/>
        <w:ind w:firstLine="540"/>
        <w:jc w:val="both"/>
      </w:pPr>
    </w:p>
    <w:p w14:paraId="5ACF1D14" w14:textId="77777777" w:rsidR="00513650" w:rsidRPr="00EA5BA7" w:rsidRDefault="00513650" w:rsidP="00513650">
      <w:pPr>
        <w:pStyle w:val="ConsPlusNormal"/>
        <w:ind w:firstLine="539"/>
        <w:jc w:val="both"/>
        <w:rPr>
          <w:sz w:val="24"/>
          <w:szCs w:val="24"/>
        </w:rPr>
      </w:pPr>
      <w:r w:rsidRPr="00EA5BA7">
        <w:rPr>
          <w:sz w:val="24"/>
          <w:szCs w:val="24"/>
        </w:rPr>
        <w:t>Главный администратор (администратор) муниципальной программы взаимодействует с органами местного самоуправления Сонковского района Тверской области по вопросам:</w:t>
      </w:r>
    </w:p>
    <w:p w14:paraId="569B6420" w14:textId="78A4225B" w:rsidR="00513650" w:rsidRPr="00EA5BA7" w:rsidRDefault="009A548A" w:rsidP="00513650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61707" w:rsidRPr="00BF5540">
        <w:rPr>
          <w:sz w:val="24"/>
          <w:szCs w:val="24"/>
          <w:shd w:val="clear" w:color="auto" w:fill="FFFFFF"/>
        </w:rPr>
        <w:t xml:space="preserve"> вовлечения в хозяйственный оборот земель</w:t>
      </w:r>
      <w:r w:rsidR="00513650" w:rsidRPr="00EA5BA7">
        <w:rPr>
          <w:sz w:val="24"/>
          <w:szCs w:val="24"/>
        </w:rPr>
        <w:t xml:space="preserve"> Сонковского района Тверской области;</w:t>
      </w:r>
    </w:p>
    <w:p w14:paraId="331CCB8C" w14:textId="2EA5C62B" w:rsidR="00513650" w:rsidRPr="00EA5BA7" w:rsidRDefault="00513650" w:rsidP="00763B6D">
      <w:pPr>
        <w:pStyle w:val="ConsPlusNormal"/>
        <w:ind w:firstLine="539"/>
        <w:jc w:val="both"/>
        <w:rPr>
          <w:sz w:val="24"/>
          <w:szCs w:val="24"/>
        </w:rPr>
      </w:pPr>
    </w:p>
    <w:p w14:paraId="72B97BF2" w14:textId="77777777" w:rsidR="00513650" w:rsidRPr="00513650" w:rsidRDefault="00513650" w:rsidP="005136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3650">
        <w:rPr>
          <w:rFonts w:ascii="Arial" w:hAnsi="Arial" w:cs="Arial"/>
          <w:b/>
          <w:bCs/>
          <w:sz w:val="24"/>
          <w:szCs w:val="24"/>
        </w:rPr>
        <w:t>Взаимодействие главного администратора (администратора) муниципальной 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муниципальной программы</w:t>
      </w:r>
    </w:p>
    <w:p w14:paraId="0FF08C28" w14:textId="2ED76361" w:rsidR="00513650" w:rsidRPr="00513650" w:rsidRDefault="00513650" w:rsidP="0051365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13650">
        <w:rPr>
          <w:rFonts w:ascii="Arial" w:hAnsi="Arial" w:cs="Arial"/>
          <w:sz w:val="24"/>
          <w:szCs w:val="24"/>
        </w:rPr>
        <w:t xml:space="preserve">Главный администратор (администратор) муниципальной программы размещает муниципальную программу, а также формирует </w:t>
      </w:r>
      <w:r w:rsidR="00CA6D26" w:rsidRPr="00513650">
        <w:rPr>
          <w:rFonts w:ascii="Arial" w:hAnsi="Arial" w:cs="Arial"/>
          <w:sz w:val="24"/>
          <w:szCs w:val="24"/>
        </w:rPr>
        <w:t>отчёт</w:t>
      </w:r>
      <w:r w:rsidRPr="00513650">
        <w:rPr>
          <w:rFonts w:ascii="Arial" w:hAnsi="Arial" w:cs="Arial"/>
          <w:sz w:val="24"/>
          <w:szCs w:val="24"/>
        </w:rPr>
        <w:t xml:space="preserve"> о реализации </w:t>
      </w:r>
      <w:r w:rsidR="00612300" w:rsidRPr="00513650">
        <w:rPr>
          <w:rFonts w:ascii="Arial" w:hAnsi="Arial" w:cs="Arial"/>
          <w:sz w:val="24"/>
          <w:szCs w:val="24"/>
        </w:rPr>
        <w:t>муниципальной программы</w:t>
      </w:r>
      <w:r w:rsidRPr="00513650">
        <w:rPr>
          <w:rFonts w:ascii="Arial" w:hAnsi="Arial" w:cs="Arial"/>
          <w:sz w:val="24"/>
          <w:szCs w:val="24"/>
        </w:rPr>
        <w:t xml:space="preserve"> за текущий </w:t>
      </w:r>
      <w:r w:rsidR="00612300" w:rsidRPr="00513650">
        <w:rPr>
          <w:rFonts w:ascii="Arial" w:hAnsi="Arial" w:cs="Arial"/>
          <w:sz w:val="24"/>
          <w:szCs w:val="24"/>
        </w:rPr>
        <w:t>финансовый год</w:t>
      </w:r>
      <w:r w:rsidRPr="00513650">
        <w:rPr>
          <w:rFonts w:ascii="Arial" w:hAnsi="Arial" w:cs="Arial"/>
          <w:sz w:val="24"/>
          <w:szCs w:val="24"/>
        </w:rPr>
        <w:t xml:space="preserve"> и размещает его в ГАИС «Управление». </w:t>
      </w:r>
    </w:p>
    <w:p w14:paraId="1A3D85B1" w14:textId="77777777" w:rsidR="00513650" w:rsidRDefault="00513650" w:rsidP="00513650">
      <w:pPr>
        <w:pStyle w:val="ConsPlusCell"/>
        <w:widowControl/>
        <w:jc w:val="both"/>
        <w:rPr>
          <w:sz w:val="24"/>
          <w:szCs w:val="24"/>
        </w:rPr>
      </w:pPr>
    </w:p>
    <w:p w14:paraId="453EA2C1" w14:textId="77777777" w:rsidR="00513650" w:rsidRDefault="00513650" w:rsidP="00513650">
      <w:pPr>
        <w:pStyle w:val="ConsPlusCell"/>
        <w:widowControl/>
        <w:jc w:val="both"/>
        <w:rPr>
          <w:sz w:val="24"/>
          <w:szCs w:val="24"/>
        </w:rPr>
      </w:pPr>
    </w:p>
    <w:p w14:paraId="0EF69C95" w14:textId="77777777" w:rsidR="00513650" w:rsidRDefault="00513650" w:rsidP="00513650">
      <w:pPr>
        <w:pStyle w:val="ConsPlusCell"/>
        <w:widowControl/>
        <w:jc w:val="both"/>
        <w:rPr>
          <w:sz w:val="24"/>
          <w:szCs w:val="24"/>
        </w:rPr>
      </w:pPr>
    </w:p>
    <w:p w14:paraId="3CA5BBF0" w14:textId="77777777" w:rsidR="00513650" w:rsidRPr="00513650" w:rsidRDefault="00513650" w:rsidP="00513650"/>
    <w:bookmarkEnd w:id="13"/>
    <w:p w14:paraId="63B0016A" w14:textId="77777777" w:rsidR="000B148A" w:rsidRPr="00BF5540" w:rsidRDefault="000B148A" w:rsidP="000B148A">
      <w:pPr>
        <w:sectPr w:rsidR="000B148A" w:rsidRPr="00BF5540" w:rsidSect="002808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2331F1D" w14:textId="77777777" w:rsidR="000B148A" w:rsidRPr="00BF5540" w:rsidRDefault="000B148A" w:rsidP="000B148A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BF5540">
        <w:rPr>
          <w:rFonts w:ascii="Arial" w:hAnsi="Arial" w:cs="Arial"/>
          <w:bCs/>
          <w:sz w:val="24"/>
          <w:szCs w:val="24"/>
        </w:rPr>
        <w:lastRenderedPageBreak/>
        <w:t>Приложение 1</w:t>
      </w:r>
    </w:p>
    <w:p w14:paraId="2E3D930C" w14:textId="77777777" w:rsidR="000B148A" w:rsidRPr="00BF5540" w:rsidRDefault="000B148A" w:rsidP="000B148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F5540">
        <w:rPr>
          <w:rFonts w:ascii="Arial" w:hAnsi="Arial" w:cs="Arial"/>
          <w:b/>
          <w:sz w:val="24"/>
          <w:szCs w:val="24"/>
        </w:rPr>
        <w:t>Характеристика муниципальной программы муниципального образования Сонковский район Тверской области</w:t>
      </w:r>
    </w:p>
    <w:p w14:paraId="0B3F026A" w14:textId="77777777" w:rsidR="000B148A" w:rsidRPr="00BF5540" w:rsidRDefault="000B148A" w:rsidP="000B148A">
      <w:pPr>
        <w:pStyle w:val="a5"/>
        <w:jc w:val="center"/>
        <w:rPr>
          <w:rFonts w:ascii="Arial" w:hAnsi="Arial" w:cs="Arial"/>
          <w:sz w:val="24"/>
          <w:szCs w:val="24"/>
        </w:rPr>
      </w:pPr>
      <w:r w:rsidRPr="00BF5540">
        <w:rPr>
          <w:rFonts w:ascii="Arial" w:hAnsi="Arial" w:cs="Arial"/>
          <w:sz w:val="24"/>
          <w:szCs w:val="24"/>
        </w:rPr>
        <w:t>«Развитие системы управления собственностью муниципального образования Сонковский район Тверской области на 20</w:t>
      </w:r>
      <w:r>
        <w:rPr>
          <w:rFonts w:ascii="Arial" w:hAnsi="Arial" w:cs="Arial"/>
          <w:sz w:val="24"/>
          <w:szCs w:val="24"/>
        </w:rPr>
        <w:t>21</w:t>
      </w:r>
      <w:r w:rsidRPr="00BF5540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BF5540">
        <w:rPr>
          <w:rFonts w:ascii="Arial" w:hAnsi="Arial" w:cs="Arial"/>
          <w:sz w:val="24"/>
          <w:szCs w:val="24"/>
        </w:rPr>
        <w:t xml:space="preserve"> гг.»</w:t>
      </w:r>
    </w:p>
    <w:p w14:paraId="0B4C41D3" w14:textId="77777777" w:rsidR="000B148A" w:rsidRPr="00BF5540" w:rsidRDefault="000B148A" w:rsidP="000B148A">
      <w:pPr>
        <w:pStyle w:val="a5"/>
      </w:pPr>
    </w:p>
    <w:p w14:paraId="078600AA" w14:textId="77777777" w:rsidR="000B148A" w:rsidRPr="00BF5540" w:rsidRDefault="000B148A" w:rsidP="000B148A">
      <w:pPr>
        <w:pStyle w:val="a5"/>
        <w:rPr>
          <w:rFonts w:ascii="Arial" w:hAnsi="Arial" w:cs="Arial"/>
        </w:rPr>
      </w:pPr>
      <w:r w:rsidRPr="00BF5540">
        <w:rPr>
          <w:rFonts w:ascii="Arial" w:hAnsi="Arial" w:cs="Arial"/>
          <w:b/>
        </w:rPr>
        <w:t>Главный администратор (администратор) муниципальной программы</w:t>
      </w:r>
      <w:r w:rsidRPr="00BF5540">
        <w:rPr>
          <w:rFonts w:ascii="Arial" w:hAnsi="Arial" w:cs="Arial"/>
        </w:rPr>
        <w:t>- комитет по управлению имуществом администрации Сонковского района</w:t>
      </w:r>
    </w:p>
    <w:p w14:paraId="3AD43866" w14:textId="77777777" w:rsidR="000B148A" w:rsidRPr="00BF5540" w:rsidRDefault="000B148A" w:rsidP="000B148A">
      <w:pPr>
        <w:pStyle w:val="a5"/>
        <w:rPr>
          <w:rFonts w:ascii="Arial" w:hAnsi="Arial" w:cs="Arial"/>
        </w:rPr>
      </w:pPr>
    </w:p>
    <w:p w14:paraId="7A847532" w14:textId="77777777" w:rsidR="000B148A" w:rsidRPr="00BF5540" w:rsidRDefault="000B148A" w:rsidP="000B148A">
      <w:pPr>
        <w:pStyle w:val="a5"/>
        <w:rPr>
          <w:rFonts w:ascii="Arial" w:hAnsi="Arial" w:cs="Arial"/>
          <w:b/>
          <w:i/>
          <w:u w:val="single"/>
        </w:rPr>
      </w:pPr>
      <w:r w:rsidRPr="00BF5540">
        <w:rPr>
          <w:rFonts w:ascii="Arial" w:hAnsi="Arial" w:cs="Arial"/>
          <w:b/>
          <w:i/>
          <w:u w:val="single"/>
        </w:rPr>
        <w:t>Принятые обозначения и сокращения:</w:t>
      </w:r>
    </w:p>
    <w:p w14:paraId="4690FEB1" w14:textId="77777777" w:rsidR="000B148A" w:rsidRPr="00BF5540" w:rsidRDefault="000B148A" w:rsidP="000B148A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BF5540">
        <w:rPr>
          <w:rFonts w:ascii="Arial" w:hAnsi="Arial" w:cs="Arial"/>
          <w:b/>
          <w:i/>
        </w:rPr>
        <w:t>Программа</w:t>
      </w:r>
      <w:r w:rsidRPr="00BF5540">
        <w:rPr>
          <w:rFonts w:ascii="Arial" w:hAnsi="Arial" w:cs="Arial"/>
        </w:rPr>
        <w:t xml:space="preserve"> – муниципальная программа муниципального образования Тверской области</w:t>
      </w:r>
    </w:p>
    <w:p w14:paraId="4387AC22" w14:textId="77777777" w:rsidR="000B148A" w:rsidRPr="00BF5540" w:rsidRDefault="000B148A" w:rsidP="000B148A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BF5540">
        <w:rPr>
          <w:rFonts w:ascii="Arial" w:hAnsi="Arial" w:cs="Arial"/>
          <w:b/>
          <w:i/>
        </w:rPr>
        <w:t>Подпрограмма</w:t>
      </w:r>
      <w:r w:rsidRPr="00BF5540">
        <w:rPr>
          <w:rFonts w:ascii="Arial" w:hAnsi="Arial" w:cs="Arial"/>
        </w:rPr>
        <w:t xml:space="preserve"> – подпрограмма муниципальной программы муниципального образования Тверской области</w:t>
      </w:r>
    </w:p>
    <w:p w14:paraId="46E37A67" w14:textId="77777777" w:rsidR="000B148A" w:rsidRPr="00BF5540" w:rsidRDefault="000B148A" w:rsidP="000B148A">
      <w:pPr>
        <w:pStyle w:val="a5"/>
        <w:rPr>
          <w:rFonts w:ascii="Arial" w:hAnsi="Arial" w:cs="Arial"/>
        </w:rPr>
      </w:pPr>
    </w:p>
    <w:p w14:paraId="1FDBAA65" w14:textId="77777777" w:rsidR="000B148A" w:rsidRPr="00BF5540" w:rsidRDefault="000B148A" w:rsidP="000B148A">
      <w:pPr>
        <w:pStyle w:val="a5"/>
        <w:rPr>
          <w:rFonts w:ascii="Arial" w:hAnsi="Arial" w:cs="Arial"/>
        </w:rPr>
      </w:pPr>
    </w:p>
    <w:tbl>
      <w:tblPr>
        <w:tblW w:w="15126" w:type="dxa"/>
        <w:tblLayout w:type="fixed"/>
        <w:tblLook w:val="04A0" w:firstRow="1" w:lastRow="0" w:firstColumn="1" w:lastColumn="0" w:noHBand="0" w:noVBand="1"/>
      </w:tblPr>
      <w:tblGrid>
        <w:gridCol w:w="347"/>
        <w:gridCol w:w="347"/>
        <w:gridCol w:w="348"/>
        <w:gridCol w:w="104"/>
        <w:gridCol w:w="242"/>
        <w:gridCol w:w="349"/>
        <w:gridCol w:w="86"/>
        <w:gridCol w:w="262"/>
        <w:gridCol w:w="348"/>
        <w:gridCol w:w="189"/>
        <w:gridCol w:w="160"/>
        <w:gridCol w:w="348"/>
        <w:gridCol w:w="349"/>
        <w:gridCol w:w="348"/>
        <w:gridCol w:w="348"/>
        <w:gridCol w:w="349"/>
        <w:gridCol w:w="348"/>
        <w:gridCol w:w="349"/>
        <w:gridCol w:w="348"/>
        <w:gridCol w:w="348"/>
        <w:gridCol w:w="95"/>
        <w:gridCol w:w="254"/>
        <w:gridCol w:w="348"/>
        <w:gridCol w:w="349"/>
        <w:gridCol w:w="348"/>
        <w:gridCol w:w="348"/>
        <w:gridCol w:w="349"/>
        <w:gridCol w:w="348"/>
        <w:gridCol w:w="349"/>
        <w:gridCol w:w="348"/>
        <w:gridCol w:w="349"/>
        <w:gridCol w:w="1218"/>
        <w:gridCol w:w="723"/>
        <w:gridCol w:w="472"/>
        <w:gridCol w:w="472"/>
        <w:gridCol w:w="472"/>
        <w:gridCol w:w="53"/>
        <w:gridCol w:w="419"/>
        <w:gridCol w:w="50"/>
        <w:gridCol w:w="422"/>
        <w:gridCol w:w="18"/>
        <w:gridCol w:w="440"/>
        <w:gridCol w:w="14"/>
        <w:gridCol w:w="426"/>
        <w:gridCol w:w="46"/>
        <w:gridCol w:w="479"/>
      </w:tblGrid>
      <w:tr w:rsidR="000B148A" w:rsidRPr="00BF5540" w14:paraId="293BBA4A" w14:textId="77777777" w:rsidTr="00280863">
        <w:trPr>
          <w:trHeight w:val="435"/>
        </w:trPr>
        <w:tc>
          <w:tcPr>
            <w:tcW w:w="94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4AA8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BB9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мероприятий, административных мероприятий подпрограмм и источников финансового обеспечения мероприятия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CD9" w14:textId="1F3E0FB2" w:rsidR="000B148A" w:rsidRPr="00BF5540" w:rsidRDefault="00BC07ED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F8E1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Финансовый год, предшествующий реализации программы</w:t>
            </w:r>
          </w:p>
        </w:tc>
        <w:tc>
          <w:tcPr>
            <w:tcW w:w="27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F43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1470E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Целевое (суммарное) значение</w:t>
            </w:r>
          </w:p>
        </w:tc>
      </w:tr>
      <w:tr w:rsidR="000B148A" w:rsidRPr="00BF5540" w14:paraId="1E0983DD" w14:textId="77777777" w:rsidTr="00280863">
        <w:trPr>
          <w:trHeight w:val="450"/>
        </w:trPr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6C17" w14:textId="77D5BE32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r w:rsidR="00BC07ED" w:rsidRPr="00BF5540">
              <w:rPr>
                <w:rFonts w:ascii="Arial" w:hAnsi="Arial" w:cs="Arial"/>
                <w:sz w:val="16"/>
                <w:szCs w:val="16"/>
              </w:rPr>
              <w:t>администратора программы</w:t>
            </w:r>
            <w:r w:rsidRPr="00BF55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ABF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DA2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3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B3F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339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654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E88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6DA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1FEC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FBD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1C96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48A" w:rsidRPr="00BF5540" w14:paraId="0C890912" w14:textId="77777777" w:rsidTr="00280863">
        <w:trPr>
          <w:cantSplit/>
          <w:trHeight w:val="1815"/>
        </w:trPr>
        <w:tc>
          <w:tcPr>
            <w:tcW w:w="1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55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BCC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42C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013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0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74A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AE3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7BF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6F34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07D67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7CD9C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79071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5D36C9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BA0E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87643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D8F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48A" w:rsidRPr="00BF5540" w14:paraId="4214B984" w14:textId="77777777" w:rsidTr="00280863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2DB7E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F4F3E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CEC3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EA40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7038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FE06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FF73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C4DE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965FA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F77D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05FAC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72858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A435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77627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A1A1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8E06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540F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9CEA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7A63E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56FFA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9F9F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6516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E388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0C92C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66B08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02B8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E1A74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66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14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281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30 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165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81A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FA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F37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E3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35E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00E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0B148A" w:rsidRPr="00BF5540" w14:paraId="20BDBAF8" w14:textId="77777777" w:rsidTr="00280863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78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95C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F9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1C3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C3B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03E1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9CB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5C4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8E9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3AA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5F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54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A8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FCD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6BC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5B5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7B8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E5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A1E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D62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CE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2FC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C0A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08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2C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502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86C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4DD" w14:textId="5A364035" w:rsidR="000B148A" w:rsidRPr="00BF5540" w:rsidRDefault="00BC07ED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Программа,</w:t>
            </w:r>
            <w:r w:rsidR="000B148A"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F32" w14:textId="2E56F541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</w:t>
            </w:r>
            <w:r w:rsidR="002D295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C6B3FE" w14:textId="72F71387" w:rsidR="000B148A" w:rsidRPr="00382824" w:rsidRDefault="00382824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217.9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40797" w14:textId="77777777" w:rsidR="000B148A" w:rsidRPr="000E7506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D4106A" w14:textId="5406294D" w:rsidR="000B148A" w:rsidRPr="00BF5540" w:rsidRDefault="00697B1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865CD8" w14:textId="5A119A5E" w:rsidR="000B148A" w:rsidRPr="00BF5540" w:rsidRDefault="00697B1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A49600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B4C13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25914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604EDA" w14:textId="43079063" w:rsidR="000B148A" w:rsidRPr="00BF5540" w:rsidRDefault="00697B1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</w:tr>
      <w:tr w:rsidR="000B148A" w:rsidRPr="00BF5540" w14:paraId="3D6FC682" w14:textId="77777777" w:rsidTr="00280863">
        <w:trPr>
          <w:trHeight w:val="11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714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2B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73F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AE1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7C6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7A0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10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B9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C49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DDE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2D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B7C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14D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8E7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0ED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98F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FD9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570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851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F1B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C6F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77C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C25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9AB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4C9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4A5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033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74D" w14:textId="4D302F2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</w:t>
            </w:r>
            <w:r w:rsidR="00BC07ED"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программы</w:t>
            </w:r>
            <w:r w:rsidR="00BC07ED" w:rsidRPr="00BF5540">
              <w:rPr>
                <w:rFonts w:cs="Calibri"/>
                <w:sz w:val="16"/>
                <w:szCs w:val="16"/>
              </w:rPr>
              <w:t xml:space="preserve"> Обеспечение</w:t>
            </w:r>
            <w:r w:rsidRPr="00BF5540">
              <w:rPr>
                <w:rFonts w:cs="Calibri"/>
                <w:sz w:val="16"/>
                <w:szCs w:val="16"/>
              </w:rPr>
              <w:t xml:space="preserve"> эффективного управления имуществом муниципального образования Сонковский район Тверской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98C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194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25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A0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600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51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6D2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1D2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C8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48A" w:rsidRPr="00BF5540" w14:paraId="22DBE1D5" w14:textId="77777777" w:rsidTr="00280863">
        <w:trPr>
          <w:cantSplit/>
          <w:trHeight w:val="16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464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4F4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B8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4BA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137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C4D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6B4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CC4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83D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332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68E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A0C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199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1A3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3C1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353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9BE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EE3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7F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4D0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AD4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A0E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F65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15B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F5B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DA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214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722" w14:textId="75F10DB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 xml:space="preserve">Показатель 1 цели программы     </w:t>
            </w:r>
            <w:r w:rsidR="00BC07ED" w:rsidRPr="00BF5540">
              <w:rPr>
                <w:rFonts w:ascii="Arial" w:hAnsi="Arial" w:cs="Arial"/>
                <w:sz w:val="16"/>
                <w:szCs w:val="16"/>
              </w:rPr>
              <w:t>Уровень доходов</w:t>
            </w:r>
            <w:r w:rsidRPr="00BF5540">
              <w:rPr>
                <w:rFonts w:ascii="Arial" w:hAnsi="Arial" w:cs="Arial"/>
                <w:sz w:val="16"/>
                <w:szCs w:val="16"/>
              </w:rPr>
              <w:t xml:space="preserve"> бюджета муниципального образования от использования имущества муниципального образования Сонковский район Тверской области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D7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D81F4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F5CE9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C3D5F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0B408E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4F5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B82F4D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4F5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FB5ACA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4F5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6CB9B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DB314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  <w:lang w:val="en-US"/>
              </w:rPr>
              <w:t>0.6</w:t>
            </w: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B148A" w:rsidRPr="00BF5540" w14:paraId="5158E498" w14:textId="77777777" w:rsidTr="002D2956">
        <w:trPr>
          <w:trHeight w:val="114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5A8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48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E8C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7B3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44D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1E6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6DD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22C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28C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D60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968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734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D67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0D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F94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CD6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8E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78C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58D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206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3C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1D1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7A3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0DD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B3D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1F6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288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D24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 xml:space="preserve">Показатель 2 цели программы    Оптимизация состава собственности муниципального образования Сонковский район </w:t>
            </w: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 xml:space="preserve">Тверской области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25CA" w14:textId="3AE94670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>да</w:t>
            </w:r>
            <w:r w:rsidR="002D2956">
              <w:rPr>
                <w:rFonts w:ascii="Arial" w:hAnsi="Arial" w:cs="Arial"/>
                <w:sz w:val="16"/>
                <w:szCs w:val="16"/>
              </w:rPr>
              <w:t>-1</w:t>
            </w:r>
            <w:r w:rsidRPr="00BF5540">
              <w:rPr>
                <w:rFonts w:ascii="Arial" w:hAnsi="Arial" w:cs="Arial"/>
                <w:sz w:val="16"/>
                <w:szCs w:val="16"/>
              </w:rPr>
              <w:t>/нет</w:t>
            </w:r>
            <w:r w:rsidR="002D2956">
              <w:rPr>
                <w:rFonts w:ascii="Arial" w:hAnsi="Arial" w:cs="Arial"/>
                <w:sz w:val="16"/>
                <w:szCs w:val="16"/>
              </w:rPr>
              <w:t>-0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AF2" w14:textId="5FE47200" w:rsidR="000B148A" w:rsidRPr="00BF5540" w:rsidRDefault="002D2956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511B" w14:textId="59F6640F" w:rsidR="000B148A" w:rsidRPr="00BF5540" w:rsidRDefault="002D2956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65AF" w14:textId="5C69692A" w:rsidR="000B148A" w:rsidRPr="00BF5540" w:rsidRDefault="002D2956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9B34" w14:textId="52F468AB" w:rsidR="000B148A" w:rsidRPr="00BF5540" w:rsidRDefault="002D2956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EF50" w14:textId="05603DFE" w:rsidR="000B148A" w:rsidRPr="00BF5540" w:rsidRDefault="002D2956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863C" w14:textId="5836F2E4" w:rsidR="000B148A" w:rsidRPr="00BF5540" w:rsidRDefault="002D2956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9227" w14:textId="4F1108D1" w:rsidR="000B148A" w:rsidRPr="00BF5540" w:rsidRDefault="002D2956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9A4A" w14:textId="5B8C1AA8" w:rsidR="000B148A" w:rsidRPr="00BF5540" w:rsidRDefault="002D2956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148A" w:rsidRPr="00BF5540" w14:paraId="3ED96932" w14:textId="77777777" w:rsidTr="00280863">
        <w:trPr>
          <w:cantSplit/>
          <w:trHeight w:val="15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81A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7C6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064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DEF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EF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04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A08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4D9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91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C3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36E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08F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215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90C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66D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BDD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1D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D90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D1E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834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238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CB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5E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11B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DFB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477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9C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562" w14:textId="0E6D47DC" w:rsidR="000B148A" w:rsidRPr="00BF5540" w:rsidRDefault="00BC07ED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1</w:t>
            </w:r>
            <w:r w:rsidR="000B148A" w:rsidRPr="00BF5540">
              <w:rPr>
                <w:rFonts w:cs="Calibri"/>
                <w:sz w:val="16"/>
                <w:szCs w:val="16"/>
              </w:rPr>
              <w:t xml:space="preserve"> "Управление имуществом муниципального образования Сонковский район Тверской области, </w:t>
            </w:r>
            <w:r w:rsidRPr="00BF5540">
              <w:rPr>
                <w:rFonts w:cs="Calibri"/>
                <w:sz w:val="16"/>
                <w:szCs w:val="16"/>
              </w:rPr>
              <w:t>земельными участками,</w:t>
            </w:r>
            <w:r w:rsidR="000B148A" w:rsidRPr="00BF5540">
              <w:rPr>
                <w:rFonts w:cs="Calibri"/>
                <w:sz w:val="16"/>
                <w:szCs w:val="16"/>
              </w:rPr>
              <w:t xml:space="preserve"> находящимися в государственной собственности до разграничения"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6A0F" w14:textId="55F1B3A9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</w:t>
            </w:r>
            <w:r w:rsidR="002D295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55AAC39" w14:textId="75AE68DC" w:rsidR="000B148A" w:rsidRPr="00382824" w:rsidRDefault="00382824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119.2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28DDA67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007723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E74BC3" w14:textId="66CAB648" w:rsidR="000B148A" w:rsidRPr="00BF5540" w:rsidRDefault="00B54ABE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B148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524DB6" w14:textId="77777777" w:rsidR="000B148A" w:rsidRPr="00192999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7BF8BC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02384A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362941" w14:textId="3723ED37" w:rsidR="000B148A" w:rsidRPr="00BF5540" w:rsidRDefault="00B54ABE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</w:tr>
      <w:tr w:rsidR="000B148A" w:rsidRPr="00BF5540" w14:paraId="0FAC6AAB" w14:textId="77777777" w:rsidTr="00280863">
        <w:trPr>
          <w:cantSplit/>
          <w:trHeight w:val="14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10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9A0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C5C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5F9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317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87F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758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13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35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EF3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C7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EC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317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524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BE9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962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3F7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3C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EDE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456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9C5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B59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84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E1B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900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7F9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80E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900" w14:textId="3013CB48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Задача 1</w:t>
            </w:r>
            <w:r w:rsidRPr="00BF5540">
              <w:rPr>
                <w:rFonts w:cs="Calibri"/>
                <w:sz w:val="16"/>
                <w:szCs w:val="16"/>
              </w:rPr>
              <w:t xml:space="preserve"> </w:t>
            </w:r>
            <w:r w:rsidR="00394FB4" w:rsidRPr="00BF5540">
              <w:rPr>
                <w:rFonts w:cs="Calibri"/>
                <w:sz w:val="16"/>
                <w:szCs w:val="16"/>
              </w:rPr>
              <w:t>подпрограммы «</w:t>
            </w:r>
            <w:r w:rsidRPr="00BF5540">
              <w:rPr>
                <w:rFonts w:cs="Calibri"/>
                <w:sz w:val="16"/>
                <w:szCs w:val="16"/>
              </w:rPr>
              <w:t xml:space="preserve">Увеличение доходов от использования имущества муниципального образования Сонковский район Тверской области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19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82C1236" w14:textId="430B5599" w:rsidR="000B148A" w:rsidRPr="00382824" w:rsidRDefault="00382824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63.4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DC39D52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774EB8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13D379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A46848" w14:textId="77777777" w:rsidR="000B148A" w:rsidRPr="00AB2249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4142CA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ABFC18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F2FBA4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</w:tr>
      <w:tr w:rsidR="000B148A" w:rsidRPr="00BF5540" w14:paraId="43CECA00" w14:textId="77777777" w:rsidTr="00280863">
        <w:trPr>
          <w:trHeight w:val="123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DC6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B47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DB0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720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CE3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D84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41F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5B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81A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66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4AF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A5A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27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A25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34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5D3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198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A80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3AF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D93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327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279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D1A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C36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DD7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6F1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089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7D0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задачи 1 подпрограммы </w:t>
            </w:r>
            <w:r w:rsidRPr="00BF5540">
              <w:rPr>
                <w:rFonts w:cs="Calibri"/>
                <w:sz w:val="16"/>
                <w:szCs w:val="16"/>
              </w:rPr>
              <w:t xml:space="preserve">  Доля доходов от продажи имущества, от продажи права аренды имущества в </w:t>
            </w:r>
            <w:r w:rsidRPr="00BF5540">
              <w:rPr>
                <w:rFonts w:cs="Calibri"/>
                <w:sz w:val="16"/>
                <w:szCs w:val="16"/>
              </w:rPr>
              <w:lastRenderedPageBreak/>
              <w:t>общем объёме доходов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10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08A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B51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766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D34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91C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A1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103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DF3B" w14:textId="77777777" w:rsidR="000B148A" w:rsidRPr="00AB2249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2D2956" w:rsidRPr="00BF5540" w14:paraId="73E88A54" w14:textId="77777777" w:rsidTr="002D2956">
        <w:trPr>
          <w:cantSplit/>
          <w:trHeight w:val="12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4D9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BA2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4BD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7ECC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5671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E9F9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9C6C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A019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8FC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EE6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E44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18C4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7A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4C0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99DE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98E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21F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02D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A55C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773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523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EEE7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EA4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C31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6D39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072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A4FB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EDCE" w14:textId="77777777" w:rsidR="002D2956" w:rsidRPr="00BF5540" w:rsidRDefault="002D2956" w:rsidP="002D295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1.01 </w:t>
            </w:r>
            <w:proofErr w:type="gramStart"/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подпрограммы </w:t>
            </w:r>
            <w:r w:rsidRPr="00BF5540">
              <w:rPr>
                <w:rFonts w:cs="Calibri"/>
                <w:sz w:val="16"/>
                <w:szCs w:val="16"/>
              </w:rPr>
              <w:t xml:space="preserve"> «</w:t>
            </w:r>
            <w:proofErr w:type="gramEnd"/>
            <w:r w:rsidRPr="00BF5540">
              <w:rPr>
                <w:rFonts w:cs="Calibri"/>
                <w:sz w:val="16"/>
                <w:szCs w:val="16"/>
              </w:rPr>
              <w:t>Приватизация объектов недвижимости, находящихся в собственности района»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A94A" w14:textId="3F35622A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ABD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6D5CBA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8B2FD3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B68CD7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5F01F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98AD6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F008B7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B0736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A054F7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2956" w:rsidRPr="00BF5540" w14:paraId="331F7147" w14:textId="77777777" w:rsidTr="002D2956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A96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D6F9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EB84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17B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D5D9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9DCE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1E6B59E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105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E5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D254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B1D1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5579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E5C9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404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27ED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83E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98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8AB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4A9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B6CE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8AB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F4B5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7A2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FF0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DAF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DFAA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242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BFB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E309" w14:textId="77777777" w:rsidR="002D2956" w:rsidRPr="00BF5540" w:rsidRDefault="002D2956" w:rsidP="002D2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823E" w14:textId="7E03AADD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ABD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8AA5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B2D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8205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708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971C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18D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06D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53E7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2956" w:rsidRPr="00BF5540" w14:paraId="054A944F" w14:textId="77777777" w:rsidTr="002D2956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78A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6511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F66C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5E61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A493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8679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BF87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6347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6E5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C764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FB6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817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DE5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530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17B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8F4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E68B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16D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4195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9911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F3E5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866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4B7B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5F5C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36AB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2DB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489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EF51" w14:textId="77777777" w:rsidR="002D2956" w:rsidRPr="00BF5540" w:rsidRDefault="002D2956" w:rsidP="002D2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BE34" w14:textId="6DBED6AB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ABD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DBD18A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0296B1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BCBEF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AB5C2D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C07B6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C09109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8B76B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F18A12" w14:textId="77777777" w:rsidR="002D2956" w:rsidRPr="00BF5540" w:rsidRDefault="002D2956" w:rsidP="002D295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2956" w:rsidRPr="00BF5540" w14:paraId="0444AA08" w14:textId="77777777" w:rsidTr="002D2956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DEB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221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4E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E7B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AD5D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A9F7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511592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E5C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1C99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E57D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9FF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790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DF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7B8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FFD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1F5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1BD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413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F6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A6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44E2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5F6E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C3D2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265C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4D72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E6D4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39BE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911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8E4" w14:textId="46256527" w:rsidR="002D2956" w:rsidRPr="00BF5540" w:rsidRDefault="002D2956" w:rsidP="002D2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80A4" w14:textId="4D3E5E06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ABD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E29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1B08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B71B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F4C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DFC5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5777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5457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347E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2956" w:rsidRPr="00BF5540" w14:paraId="3B003E7F" w14:textId="77777777" w:rsidTr="002D2956">
        <w:trPr>
          <w:trHeight w:val="3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A9BB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46F2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8DD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B92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5959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40C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5D59C99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641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826C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1D17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A324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92B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C847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3C69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6249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51B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2F4C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466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EEC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30D2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AAAE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8625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E02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EC8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024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1BD6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DD1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DC2E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C75" w14:textId="4336951F" w:rsidR="002D2956" w:rsidRPr="00BF5540" w:rsidRDefault="002D2956" w:rsidP="002D2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B5FC" w14:textId="6CA9E86A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ABD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6A72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98D1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813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BC0C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0ED3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EDF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005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E5F1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2956" w:rsidRPr="00BF5540" w14:paraId="549ED759" w14:textId="77777777" w:rsidTr="002D2956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4FD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1D22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915E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B245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CC2DA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1177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5C6EE2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310B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50B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F8C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4129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801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9CB1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DD4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8B74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A807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C19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049B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B733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1A5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23FF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9D70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CD8B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101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AF3A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494B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A96" w14:textId="77777777" w:rsidR="002D2956" w:rsidRPr="00BF5540" w:rsidRDefault="002D2956" w:rsidP="002D29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4C40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1256" w14:textId="77777777" w:rsidR="002D2956" w:rsidRPr="00BF5540" w:rsidRDefault="002D2956" w:rsidP="002D295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3FA" w14:textId="4D461B59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ABD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C348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33D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234E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42D3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6A2C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0BCC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8DF0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21B5" w14:textId="77777777" w:rsidR="002D2956" w:rsidRPr="00BF5540" w:rsidRDefault="002D2956" w:rsidP="002D29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44FC8FB4" w14:textId="77777777" w:rsidTr="00280863">
        <w:trPr>
          <w:trHeight w:val="7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4CD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E5C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280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F7F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C39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069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F32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9FB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2D8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7BC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36F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977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B6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415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C3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0FA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3F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E37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44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EE6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DF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AD6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D52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34B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8B3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63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25E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3561" w14:textId="3CC7AB85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1.01.   "</w:t>
            </w:r>
            <w:r w:rsidR="00394FB4" w:rsidRPr="00BF5540">
              <w:rPr>
                <w:rFonts w:cs="Calibri"/>
                <w:sz w:val="16"/>
                <w:szCs w:val="16"/>
              </w:rPr>
              <w:t>Число проведённых</w:t>
            </w:r>
            <w:r w:rsidRPr="00BF5540">
              <w:rPr>
                <w:rFonts w:cs="Calibri"/>
                <w:sz w:val="16"/>
                <w:szCs w:val="16"/>
              </w:rPr>
              <w:t xml:space="preserve"> торгов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A1C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8F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51F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9B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3A9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716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096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E6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014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7DF60D43" w14:textId="77777777" w:rsidTr="00280863">
        <w:trPr>
          <w:trHeight w:val="9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CBD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2D6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C60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B1F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FA8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679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9F9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E7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8A5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0F2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D7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BDA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55D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D13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79C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D41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0F1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703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FB2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9C5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D1E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AD7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0F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414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00B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F74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F1E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A9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2 мероприятия1.01 </w:t>
            </w:r>
            <w:r w:rsidRPr="00BF5540">
              <w:rPr>
                <w:rFonts w:cs="Calibri"/>
                <w:sz w:val="16"/>
                <w:szCs w:val="16"/>
              </w:rPr>
              <w:t xml:space="preserve">Сумма дохода, полученная от </w:t>
            </w:r>
            <w:r w:rsidRPr="00BF5540">
              <w:rPr>
                <w:rFonts w:cs="Calibri"/>
                <w:sz w:val="16"/>
                <w:szCs w:val="16"/>
              </w:rPr>
              <w:lastRenderedPageBreak/>
              <w:t>приватизации объектов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54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75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CA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34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9E4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294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12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AF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57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B57" w:rsidRPr="00BF5540" w14:paraId="5389779A" w14:textId="77777777" w:rsidTr="005C6B57">
        <w:trPr>
          <w:trHeight w:val="10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ADA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230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CBC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940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8A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976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269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9F6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6E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E27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004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09E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8F8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FE4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253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40E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543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511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BA0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498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05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E0A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8B7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0BA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AF7B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2C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008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72B" w14:textId="316641F8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1.02 подпрограммы «</w:t>
            </w:r>
            <w:r w:rsidRPr="00BF5540">
              <w:rPr>
                <w:rFonts w:cs="Calibri"/>
                <w:sz w:val="16"/>
                <w:szCs w:val="16"/>
              </w:rPr>
              <w:t>Осуществление оценки объектов, находящихся в муниципальной собственности»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D24E" w14:textId="3F18E4D1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0C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D155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8E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55C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0C5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AA6B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804D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AAA5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6EA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B57" w:rsidRPr="00BF5540" w14:paraId="632A52E8" w14:textId="77777777" w:rsidTr="005C6B57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404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A03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145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7C0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601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084ADF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C5C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DDC305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42E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F0C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35F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34D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0C1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369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9BE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73E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A12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A1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D3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0AD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C9F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36A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FB9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54D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3BF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1E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2B32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F5C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B51B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B69" w14:textId="77777777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D361" w14:textId="390EFBA5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0C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E79D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E6C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F4D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0CC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729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2A73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4D5B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4BCA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B57" w:rsidRPr="00BF5540" w14:paraId="3D8E670B" w14:textId="77777777" w:rsidTr="005C6B57">
        <w:trPr>
          <w:trHeight w:val="3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816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35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3A3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D9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E02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A85BE4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8D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4A622A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131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62E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E47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57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DCB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E9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8DB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CA8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168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F41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CEE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394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6D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A25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B15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0B2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D77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C2D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38D9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40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5F22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9675" w14:textId="77777777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F120" w14:textId="0ED8BAFE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0C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4AB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51A0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4A8E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04ED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BA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FC45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B8CA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C912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B57" w:rsidRPr="00BF5540" w14:paraId="5D84F7D4" w14:textId="77777777" w:rsidTr="005C6B57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F0F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9AC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7F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B26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1DA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3770A7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DC1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280DB1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CEC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B44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E74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1E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B94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37D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767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754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CC6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752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F15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DCF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959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F78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EEC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539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6EA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736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3C17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257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12EA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112" w14:textId="77777777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9CA6" w14:textId="2B8A51C8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0C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4D1E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64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971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7E9A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98C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263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20D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D9A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B57" w:rsidRPr="00BF5540" w14:paraId="1DC3DEBA" w14:textId="77777777" w:rsidTr="005C6B57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55A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FF7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9EF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899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8AB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3C1BFE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062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559253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CD3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F5C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458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7BF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EC2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69B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81F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CD2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4AB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CCC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279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AD5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A23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205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E6A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2D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929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A94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5953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5A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4AE2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79F1" w14:textId="77777777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1B72" w14:textId="74701F46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0C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465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4AAE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5F2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6B7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506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4183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942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3B6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B57" w:rsidRPr="00BF5540" w14:paraId="7F07CA65" w14:textId="77777777" w:rsidTr="005C6B57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516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90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A1D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6A9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8A4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BB0D5E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23F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8705A4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16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92F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F98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7EA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E4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021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037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48B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6A9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57E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06B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91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4D3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3D9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68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C1F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741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2F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FE29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595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2E8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03C" w14:textId="77777777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4EB0" w14:textId="0C6CB46C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0C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74F5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93A3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74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6304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466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850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B742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42C9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7E2393A8" w14:textId="77777777" w:rsidTr="00280863">
        <w:trPr>
          <w:trHeight w:val="7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796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4AC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6C2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A0D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D99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DB0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C0C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66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2F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B2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334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1E8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9A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83E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A3F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18C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A94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ACE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092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01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128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A38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4DD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AB7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9C5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D62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600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D05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1.02  </w:t>
            </w:r>
            <w:r w:rsidRPr="00BF5540">
              <w:rPr>
                <w:rFonts w:cs="Calibri"/>
                <w:sz w:val="16"/>
                <w:szCs w:val="16"/>
              </w:rPr>
              <w:t xml:space="preserve"> Количество оценённых объектов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97F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8E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D1A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EAE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D0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EC7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D3D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A84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108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1B3FB97C" w14:textId="77777777" w:rsidTr="00280863">
        <w:trPr>
          <w:trHeight w:val="105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900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9AC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F1F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F4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AB3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752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7C7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A6A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704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D15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36F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C62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3AF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2F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0E7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8EC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392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F38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F0B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DE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62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C9B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0B0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096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541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F63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F80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AA3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1.03 </w:t>
            </w:r>
            <w:r w:rsidRPr="00BF5540">
              <w:rPr>
                <w:rFonts w:cs="Calibri"/>
                <w:sz w:val="16"/>
                <w:szCs w:val="16"/>
              </w:rPr>
              <w:t>«Обеспечение системы учёта объектов собственности муниципальн</w:t>
            </w:r>
            <w:r w:rsidRPr="00BF5540">
              <w:rPr>
                <w:rFonts w:cs="Calibri"/>
                <w:sz w:val="16"/>
                <w:szCs w:val="16"/>
              </w:rPr>
              <w:lastRenderedPageBreak/>
              <w:t>ого образования»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FEB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191C" w14:textId="7A151B48" w:rsidR="000B148A" w:rsidRPr="003E0A53" w:rsidRDefault="003E0A53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47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7BC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B63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A21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09F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285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88D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5C6B57" w:rsidRPr="00BF5540" w14:paraId="778BF7C6" w14:textId="77777777" w:rsidTr="005C6B57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CE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B92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595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840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9C99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640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826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1D1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A32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873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C2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2E2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800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76C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12F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DFD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67E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908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F26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C96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936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0E3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1D6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F93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64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0F8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2B59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17E" w14:textId="77777777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B8A6" w14:textId="6F48B142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F1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851B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3D9D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A3F3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B1E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F93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5D6D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330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E431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B57" w:rsidRPr="00BF5540" w14:paraId="6A14FA48" w14:textId="77777777" w:rsidTr="005C6B57">
        <w:trPr>
          <w:trHeight w:val="3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6E2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88F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622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AC3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9459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D00E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8BF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601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5EC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BAB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A29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902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5BA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3D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41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0D0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998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E84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62F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F3D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911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0CB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DCF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B03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69A6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C5F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8B91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6AA" w14:textId="77777777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3B31" w14:textId="52C51B4D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F1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B2ED" w14:textId="701A0A2F" w:rsidR="005C6B57" w:rsidRPr="003E0A53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F428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7601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C52C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2DC1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4039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F7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85C6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5C6B57" w:rsidRPr="00BF5540" w14:paraId="18E4B4DD" w14:textId="77777777" w:rsidTr="005C6B57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980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8E9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3F7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FDA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2E8D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DD58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583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979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2C8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203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C54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73E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599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92D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A5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2A6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F56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5D6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BCC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733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A78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F6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467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701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D7D3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947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78C3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161" w14:textId="77777777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9FB2" w14:textId="6EB52938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F1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5A70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4E4F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FB73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40F1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5969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CE4A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A8C0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C9D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B57" w:rsidRPr="00BF5540" w14:paraId="012E0E86" w14:textId="77777777" w:rsidTr="005C6B57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541C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858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6EE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531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2B30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B31E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683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78B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FEEA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93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93B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EB6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C32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AF5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A12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617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E07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B44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13F4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588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E13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372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5E1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5CE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914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7BC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045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BC7" w14:textId="77777777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3A6D" w14:textId="36FB37CA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F1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5DE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6F5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660C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CF2B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22C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BC0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F74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2A7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B57" w:rsidRPr="00BF5540" w14:paraId="38EE6BB5" w14:textId="77777777" w:rsidTr="005C6B57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397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287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3B2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720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6F98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1541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1BF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3CF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558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E8D1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6130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17F3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90E2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032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27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D1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9E55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E9D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911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94E6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F819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A7EF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EED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0F4B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77E0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BF18" w14:textId="77777777" w:rsidR="005C6B57" w:rsidRPr="00BF5540" w:rsidRDefault="005C6B57" w:rsidP="005C6B5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B2CC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DCA0" w14:textId="77777777" w:rsidR="005C6B57" w:rsidRPr="00BF5540" w:rsidRDefault="005C6B57" w:rsidP="005C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DFE3" w14:textId="5E981054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F1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CCEC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622E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8701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ACA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80BC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A5D4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7D5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6CEB" w14:textId="77777777" w:rsidR="005C6B57" w:rsidRPr="00BF5540" w:rsidRDefault="005C6B57" w:rsidP="005C6B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0363ECD8" w14:textId="77777777" w:rsidTr="00280863">
        <w:trPr>
          <w:trHeight w:val="97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CDC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238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43F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97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058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E11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E92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4C3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A5E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62C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DC9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46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2BF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8B2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457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CE4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B1D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36B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C72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07F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6E4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16F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459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AAB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07C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45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BA0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3E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1.03</w:t>
            </w:r>
            <w:r w:rsidRPr="00BF5540">
              <w:rPr>
                <w:rFonts w:cs="Calibri"/>
                <w:sz w:val="16"/>
                <w:szCs w:val="16"/>
              </w:rPr>
              <w:t>: Доля зарегистрированных объектов недвижимости в общем их количестве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3C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08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975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25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D5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03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9B91" w14:textId="36BDDCF6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E7E" w14:textId="4C5C7565" w:rsidR="000B148A" w:rsidRPr="00BF5540" w:rsidRDefault="003C2F62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794A" w14:textId="2002812E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8</w:t>
            </w:r>
            <w:r w:rsidR="003C2F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B148A" w:rsidRPr="00BF5540" w14:paraId="544DA94C" w14:textId="77777777" w:rsidTr="00280863">
        <w:trPr>
          <w:trHeight w:val="93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CF9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CBB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037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35C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516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161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282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067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896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FDA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22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AA7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513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E82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D27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5AC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509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76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15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D9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90A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C46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FDA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00F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984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396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60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58BE" w14:textId="643367EB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2 мероприятия 1.03</w:t>
            </w:r>
            <w:r w:rsidRPr="00BF5540">
              <w:rPr>
                <w:rFonts w:cs="Calibri"/>
                <w:sz w:val="16"/>
                <w:szCs w:val="16"/>
              </w:rPr>
              <w:t xml:space="preserve">: </w:t>
            </w:r>
            <w:r w:rsidR="00713241" w:rsidRPr="00BF5540">
              <w:rPr>
                <w:rFonts w:cs="Calibri"/>
                <w:sz w:val="16"/>
                <w:szCs w:val="16"/>
              </w:rPr>
              <w:t>Количество поставленных на</w:t>
            </w:r>
            <w:r w:rsidRPr="00BF5540">
              <w:rPr>
                <w:rFonts w:cs="Calibri"/>
                <w:sz w:val="16"/>
                <w:szCs w:val="16"/>
              </w:rPr>
              <w:t xml:space="preserve"> кадастровый учёт объектов недвижимости за год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6C6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981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AC4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1EA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DA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7D0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FE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26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38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B148A" w:rsidRPr="00BF5540" w14:paraId="3805CDE1" w14:textId="77777777" w:rsidTr="00280863">
        <w:trPr>
          <w:trHeight w:val="135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B5D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65F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21D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645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182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7E3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BD7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F0E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747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ADE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6B5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63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066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975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F31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F88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C1C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4AF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48C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02B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23E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57F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CE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8A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803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51F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1D9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288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1.04</w:t>
            </w:r>
            <w:r w:rsidRPr="00BF5540">
              <w:rPr>
                <w:rFonts w:cs="Calibri"/>
                <w:sz w:val="16"/>
                <w:szCs w:val="16"/>
              </w:rPr>
              <w:t>. «Ведение единого реестра и полного учёта объектов собственности муниципального образования».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AF9E" w14:textId="3E2CC42B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  <w:r w:rsidR="00435DB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/нет</w:t>
            </w:r>
            <w:r w:rsidR="00435DBE">
              <w:rPr>
                <w:rFonts w:ascii="Arial" w:hAnsi="Arial" w:cs="Arial"/>
                <w:sz w:val="16"/>
                <w:szCs w:val="16"/>
              </w:rPr>
              <w:t>-0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FB71" w14:textId="6EC59917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FCFD" w14:textId="2D8EFC05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2EB4" w14:textId="61671E9C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A375" w14:textId="4C0E3BDC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80D8" w14:textId="591B440E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A0EF" w14:textId="060EC4D3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A8B8" w14:textId="7FA1902A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8804" w14:textId="7424A054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148A" w:rsidRPr="00BF5540" w14:paraId="30B77CA2" w14:textId="77777777" w:rsidTr="00280863">
        <w:trPr>
          <w:cantSplit/>
          <w:trHeight w:val="117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1511" w14:textId="6DF1EAA7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0F56" w14:textId="74C3F191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07C4" w14:textId="1C172CE8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ECE1" w14:textId="4022830B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4531" w14:textId="070A10C5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6ED" w14:textId="28320BE4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6652" w14:textId="22FEF7C1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5728" w14:textId="2A737D5B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8282" w14:textId="2B9CE886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7B0F" w14:textId="3D9115B3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D360" w14:textId="01FA56A3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FD7D" w14:textId="7BDA6030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88BD" w14:textId="03A8FB64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9CD0" w14:textId="04C0EFBE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D5D0" w14:textId="78B9F947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8F51" w14:textId="119D0DE9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C88D" w14:textId="512B5386" w:rsidR="000B148A" w:rsidRPr="00BF5540" w:rsidRDefault="000B148A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B6EA" w14:textId="1599E8AA" w:rsidR="000B148A" w:rsidRPr="00BF5540" w:rsidRDefault="00235535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2C36" w14:textId="4C7F8711" w:rsidR="000B148A" w:rsidRPr="00BF5540" w:rsidRDefault="00235535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18A" w14:textId="536D71B0" w:rsidR="000B148A" w:rsidRPr="00BF5540" w:rsidRDefault="00235535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D098" w14:textId="28AF56F6" w:rsidR="000B148A" w:rsidRPr="00BF5540" w:rsidRDefault="00235535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194D" w14:textId="69A7F607" w:rsidR="000B148A" w:rsidRPr="00BF5540" w:rsidRDefault="00235535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A71F" w14:textId="6B966280" w:rsidR="000B148A" w:rsidRPr="00BF5540" w:rsidRDefault="00235535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0563" w14:textId="034DC14A" w:rsidR="000B148A" w:rsidRPr="00BF5540" w:rsidRDefault="00235535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87D" w14:textId="58FCDFDD" w:rsidR="000B148A" w:rsidRPr="00BF5540" w:rsidRDefault="00235535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1EDC" w14:textId="78251307" w:rsidR="000B148A" w:rsidRPr="00BF5540" w:rsidRDefault="00235535" w:rsidP="003C2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DAC2" w14:textId="4157DA0C" w:rsidR="000B148A" w:rsidRPr="00776A93" w:rsidRDefault="00235535" w:rsidP="003C2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E945" w14:textId="77777777" w:rsidR="000B148A" w:rsidRPr="00776A93" w:rsidRDefault="000B148A" w:rsidP="002808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6A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Показатель 1 административного мероприятия 1.04 </w:t>
            </w:r>
            <w:r w:rsidRPr="00776A93">
              <w:rPr>
                <w:rFonts w:asciiTheme="minorHAnsi" w:hAnsiTheme="minorHAnsi" w:cstheme="minorHAnsi"/>
                <w:sz w:val="16"/>
                <w:szCs w:val="16"/>
              </w:rPr>
              <w:t>Процент объектов недвижимости, находящихся в собственности муниципального образования Сонковский район Тверской области информация по которым актуализирована на 31 декабря соответствующего года, в общем количестве недвижимости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6A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1D5B44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4332CC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006F95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C59F2A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77E7CC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04594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E195F1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420B4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B148A" w:rsidRPr="00BF5540" w14:paraId="4BF39C58" w14:textId="77777777" w:rsidTr="00280863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249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E1F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A4A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8D2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265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16F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24D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833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459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FBC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15C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0DB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107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471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41B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46C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76E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FBE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403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294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D54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ACA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74C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F1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0D6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85B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69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966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1.05</w:t>
            </w:r>
            <w:r w:rsidRPr="00BF5540">
              <w:rPr>
                <w:rFonts w:cs="Calibri"/>
                <w:sz w:val="16"/>
                <w:szCs w:val="16"/>
              </w:rPr>
              <w:t xml:space="preserve"> "Внедрение</w:t>
            </w:r>
            <w:r>
              <w:rPr>
                <w:rFonts w:cs="Calibri"/>
                <w:sz w:val="16"/>
                <w:szCs w:val="16"/>
              </w:rPr>
              <w:t>, развитие и сопровождение</w:t>
            </w:r>
            <w:r w:rsidRPr="00BF5540">
              <w:rPr>
                <w:rFonts w:cs="Calibri"/>
                <w:sz w:val="16"/>
                <w:szCs w:val="16"/>
              </w:rPr>
              <w:t xml:space="preserve"> информационной системы "Управление и распоряжение имущественным комплексом"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5E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07D4F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34259A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935FFC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D614A0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E1FBF2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8B20C5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7505B3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687F97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</w:tr>
      <w:tr w:rsidR="00435DBE" w:rsidRPr="00BF5540" w14:paraId="655E8FB4" w14:textId="77777777" w:rsidTr="00435DBE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C9AA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559A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C6D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8660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F67A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28BDA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E264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F902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A409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ACBB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7C5D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F459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7C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FEAD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DADC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039C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61C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A432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060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274F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DE7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29C3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EFF7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8D34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DFC0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BD1D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DED2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D99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B239" w14:textId="56FB2344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2B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EDCE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BB0C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9293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2BB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730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2AC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3273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A42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5DBE" w:rsidRPr="00BF5540" w14:paraId="1D828E66" w14:textId="77777777" w:rsidTr="00435DBE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E26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667A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73C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ECF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E855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FC9E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F71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D7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29E2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78E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3BC2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4BA7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4AA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D595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9FD3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54AB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F6FE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441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193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3E8C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6138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6B73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E6E7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1ABE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9103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FD74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1684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BD0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100C" w14:textId="7B84C6C9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2B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82955F" w14:textId="77777777" w:rsidR="00435DBE" w:rsidRPr="00BF5540" w:rsidRDefault="00435DBE" w:rsidP="00435DB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A91E66" w14:textId="77777777" w:rsidR="00435DBE" w:rsidRPr="00BF5540" w:rsidRDefault="00435DBE" w:rsidP="00435DB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001470" w14:textId="77777777" w:rsidR="00435DBE" w:rsidRPr="00BF5540" w:rsidRDefault="00435DBE" w:rsidP="00435DB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1CB6F2" w14:textId="77777777" w:rsidR="00435DBE" w:rsidRPr="00BF5540" w:rsidRDefault="00435DBE" w:rsidP="00435DB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A34CD7" w14:textId="77777777" w:rsidR="00435DBE" w:rsidRPr="00BF5540" w:rsidRDefault="00435DBE" w:rsidP="00435DB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C78F4D" w14:textId="77777777" w:rsidR="00435DBE" w:rsidRPr="00BF5540" w:rsidRDefault="00435DBE" w:rsidP="00435DB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1437B" w14:textId="77777777" w:rsidR="00435DBE" w:rsidRPr="00BF5540" w:rsidRDefault="00435DBE" w:rsidP="00435DB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169C9A" w14:textId="77777777" w:rsidR="00435DBE" w:rsidRPr="00BF5540" w:rsidRDefault="00435DBE" w:rsidP="00435DB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</w:tr>
      <w:tr w:rsidR="00435DBE" w:rsidRPr="00BF5540" w14:paraId="654CE956" w14:textId="77777777" w:rsidTr="00435DBE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995A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150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A5B5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DAB5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A364F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4566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259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292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5B90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5059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202E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40E2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CC1B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15E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2C0F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14B0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8A9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96D9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F480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9B07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5527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8B84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1254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166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565D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006E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6336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3FF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4E42" w14:textId="2FCAFA1E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2B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24E5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6D2F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97FE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EC1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D6C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F1A1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C5A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A1BE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5DBE" w:rsidRPr="00BF5540" w14:paraId="614F9356" w14:textId="77777777" w:rsidTr="00435DBE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70F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D1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E1BF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6DC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4409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3C624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27BF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ADF8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C5EE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1632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7B17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160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908A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C5FE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5C2B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E9E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CACC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E76C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090D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2A7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820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DA8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0A0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33F8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939F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357F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10FE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C188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4F68" w14:textId="18EA165C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2B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09D1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8A3D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4E7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D97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145E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442C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6A6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7FE7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35DBE" w:rsidRPr="00BF5540" w14:paraId="749648A5" w14:textId="77777777" w:rsidTr="00435DBE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42F4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5605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CD5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B8C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D2DE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75FA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DCD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5457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528B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562B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7E3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E84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E8D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86A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574A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6237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918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AEB3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EDE1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BD4F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611A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27BF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342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A6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5086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E783" w14:textId="77777777" w:rsidR="00435DBE" w:rsidRPr="00BF5540" w:rsidRDefault="00435DBE" w:rsidP="00435D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8DB0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97F0" w14:textId="77777777" w:rsidR="00435DBE" w:rsidRPr="00BF5540" w:rsidRDefault="00435DBE" w:rsidP="00435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CDE4" w14:textId="67688982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2B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9FD6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9FD2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1546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466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491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0DA6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460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4671" w14:textId="77777777" w:rsidR="00435DBE" w:rsidRPr="00BF5540" w:rsidRDefault="00435DBE" w:rsidP="00435D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6338CAC7" w14:textId="77777777" w:rsidTr="00435DBE">
        <w:trPr>
          <w:trHeight w:val="11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DBD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20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8DF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A72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773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406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AD8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22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34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80C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2FE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595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019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1DC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06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116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6FA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9F0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BA5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890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601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E85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274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8D5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A98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997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881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2C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1.05: </w:t>
            </w:r>
            <w:r w:rsidRPr="00BF5540">
              <w:rPr>
                <w:rFonts w:cs="Calibri"/>
                <w:sz w:val="16"/>
                <w:szCs w:val="16"/>
              </w:rPr>
              <w:t xml:space="preserve">Использование информационной системы "Управление и распоряжение имущественным комплексом"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DE1" w14:textId="02573B6E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да</w:t>
            </w:r>
            <w:r w:rsidR="00435DBE">
              <w:rPr>
                <w:rFonts w:ascii="Arial" w:hAnsi="Arial" w:cs="Arial"/>
                <w:sz w:val="16"/>
                <w:szCs w:val="16"/>
              </w:rPr>
              <w:t>-1</w:t>
            </w:r>
            <w:r w:rsidRPr="00BF5540">
              <w:rPr>
                <w:rFonts w:ascii="Arial" w:hAnsi="Arial" w:cs="Arial"/>
                <w:sz w:val="16"/>
                <w:szCs w:val="16"/>
              </w:rPr>
              <w:t>/нет</w:t>
            </w:r>
            <w:r w:rsidR="00435DBE">
              <w:rPr>
                <w:rFonts w:ascii="Arial" w:hAnsi="Arial" w:cs="Arial"/>
                <w:sz w:val="16"/>
                <w:szCs w:val="16"/>
              </w:rPr>
              <w:t>-0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D7E1" w14:textId="27FFE06E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B619" w14:textId="1E51B102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B04" w14:textId="3F00536C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D931" w14:textId="0A8D2AD5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043E" w14:textId="64B0E3A0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9763" w14:textId="71195E71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9B24" w14:textId="3D6E52F1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7651" w14:textId="0558DEF7" w:rsidR="000B148A" w:rsidRPr="00BF5540" w:rsidRDefault="00435DBE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D5BFA" w:rsidRPr="00BF5540" w14:paraId="30DD0447" w14:textId="77777777" w:rsidTr="00FD5BFA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2DD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95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B75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980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638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68FE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8AE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8EA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0C4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486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6E6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617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177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955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FB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4D5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620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0C8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4F7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335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28B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C0B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82C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D2A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19A6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CC0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D58C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2284" w14:textId="4BC64184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1.06</w:t>
            </w:r>
            <w:r w:rsidRPr="00BF5540">
              <w:rPr>
                <w:rFonts w:cs="Calibri"/>
                <w:sz w:val="16"/>
                <w:szCs w:val="16"/>
              </w:rPr>
              <w:t xml:space="preserve"> Подготовка и проведение процедур по продаже права аренды муниципального имущества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06CF" w14:textId="29BAB23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21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08F98E" w14:textId="4BC1D64F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5AABEE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82A028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46D814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DC3DED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406B97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6C4611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C8B538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D5BFA" w:rsidRPr="00BF5540" w14:paraId="2BD27E5B" w14:textId="77777777" w:rsidTr="00FD5BFA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70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9C3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A73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127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3466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DB22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9C6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77A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0F6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96F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822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F90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DDC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E90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663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406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2D0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FF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40B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552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F83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D0A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13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D19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594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486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148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F8A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B670" w14:textId="7A53AC3D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21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790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6956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E2FC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FBF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870E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084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4D25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3B37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5BFA" w:rsidRPr="00BF5540" w14:paraId="2AF31AE9" w14:textId="77777777" w:rsidTr="00FD5BFA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69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B41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86C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CD7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74FF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014E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B65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F5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77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A34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A0D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EA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C6E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9D3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B8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27A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237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68B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E77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7AA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0C6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7EE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8D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3FA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9E12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0AA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9B0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7CC2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00EF" w14:textId="77038C34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21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9B53B" w14:textId="5DBEB1EC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CA5B33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1960EF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A88D82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49A884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D2A633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3EA89F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D7E183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D5BFA" w:rsidRPr="00BF5540" w14:paraId="697F7F90" w14:textId="77777777" w:rsidTr="00FD5BFA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189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185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5D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2B1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01B5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2E23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9CB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654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7F1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DD8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9E3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A9B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D6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BF3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C2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57D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97F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DBE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AAE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0B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73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D4C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76B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434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3D4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75A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102A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FC71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4515" w14:textId="5E26A465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21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FBC9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0F5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E945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5FB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D6D4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1EB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F956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208C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5BFA" w:rsidRPr="00BF5540" w14:paraId="6D077D5E" w14:textId="77777777" w:rsidTr="00FD5BFA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95F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4E9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87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965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5827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6B421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05F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1F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57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A96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5F8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D39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5D9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EDC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FD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F14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343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38D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75F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25E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B6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9A3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A15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33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12D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C20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0C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F0EB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2650" w14:textId="0B7D9A20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21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94B8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1F86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8DC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4050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2896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CF11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B172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15F7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5BFA" w:rsidRPr="00BF5540" w14:paraId="492A2874" w14:textId="77777777" w:rsidTr="00FD5BFA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AC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196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80F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BFC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CC12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B0C5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546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B1C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43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063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85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5B2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39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BE6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A39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5D4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3D1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50D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AF8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DE2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33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148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6AA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0F4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7CAC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6D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BB8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09BC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4D9D" w14:textId="6C8E7286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21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2B1F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08C0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61F9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E7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852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3C4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EBD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2CC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5BFA" w:rsidRPr="00BF5540" w14:paraId="795084F7" w14:textId="77777777" w:rsidTr="00FD5BFA">
        <w:trPr>
          <w:trHeight w:val="8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E78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B3C0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A4CB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C3A2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EE70E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EFAE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E01E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D1E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93C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8466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056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5EF4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9D12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7AA1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4A14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C812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161C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F32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2E3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779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37D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8A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973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D5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376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74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EFCF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E71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1.06</w:t>
            </w:r>
            <w:r w:rsidRPr="00BF5540">
              <w:rPr>
                <w:rFonts w:cs="Calibri"/>
                <w:sz w:val="16"/>
                <w:szCs w:val="16"/>
              </w:rPr>
              <w:t xml:space="preserve"> Количество вновь заключённых договоров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0183" w14:textId="4ECB6849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21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DFA" w14:textId="7A57B8D2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7C10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4D27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94C2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83CE" w14:textId="6900105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71EB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2D80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34E8" w14:textId="3A139711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D5BFA" w:rsidRPr="00BF5540" w14:paraId="5FD63DCB" w14:textId="77777777" w:rsidTr="00FD5BFA">
        <w:trPr>
          <w:cantSplit/>
          <w:trHeight w:val="183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EC0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521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E5E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FB0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1E2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732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160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DE3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AB5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18F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DA2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37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A50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259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6F2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744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8F5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351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1B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825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0BC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34B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9B9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73D4" w14:textId="77777777" w:rsidR="00FD5BFA" w:rsidRPr="008F2E8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578C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4CE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33B5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A26" w14:textId="621F8E52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</w:t>
            </w:r>
            <w:r w:rsidRPr="00E1762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Подготовка</w:t>
            </w:r>
            <w:r w:rsidRPr="00BF5540">
              <w:rPr>
                <w:rFonts w:ascii="Arial" w:hAnsi="Arial" w:cs="Arial"/>
                <w:sz w:val="16"/>
                <w:szCs w:val="16"/>
              </w:rPr>
              <w:t xml:space="preserve"> и проведение процедур по образованию, реорганизации, ликвидации муниципальных унитарных предприятий, муниципальных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E403" w14:textId="07CF4D8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B61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C3299E" w14:textId="5A24A39B" w:rsidR="00FD5BFA" w:rsidRPr="003E0A53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208D34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5F8EE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BB91CF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D599C0" w14:textId="77777777" w:rsidR="00FD5BFA" w:rsidRPr="00D06399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7835CA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B45476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18F0AF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5BFA" w:rsidRPr="00BF5540" w14:paraId="12C7877C" w14:textId="77777777" w:rsidTr="00FD5BFA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74E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B74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DD7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E59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9C27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204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C20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06F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1B9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1C4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EB9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C57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5C5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998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7A2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2D4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B15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10B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CB0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B6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E92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DF6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07C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2E1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3AC5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483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7B94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DFA9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6330" w14:textId="36DDE845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B61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79B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D81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808B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6CE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3C4D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A0B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13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45E7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5BFA" w:rsidRPr="00BF5540" w14:paraId="5E0C0750" w14:textId="77777777" w:rsidTr="00FD5BFA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6E5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1F0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23F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B5C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9733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0A5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A77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9DC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79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569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C3A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298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C32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096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9FA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2DA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EF5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41E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2E3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C27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906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56D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7D3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09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363C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9AA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C012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6C9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EDCA" w14:textId="7A2469B1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B61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AD2005" w14:textId="121E28F7" w:rsidR="00FD5BFA" w:rsidRPr="003E0A53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B23E27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072BF2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2DAB39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E680C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BA72FE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A63EC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383312" w14:textId="77777777" w:rsidR="00FD5BFA" w:rsidRPr="00BF5540" w:rsidRDefault="00FD5BFA" w:rsidP="00FD5B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5BFA" w:rsidRPr="00BF5540" w14:paraId="3ADDF5FA" w14:textId="77777777" w:rsidTr="00FD5BFA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76B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C8A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F3D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B57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0DDF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3DA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F2B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46F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A8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56B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3F2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E6D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323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95F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1BE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0C3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E2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64E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0A3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877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D5D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863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647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292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34A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65F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D50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995A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00BD" w14:textId="61F7A834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B61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F61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B95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39D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0D3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242F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03EE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87AB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C87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5BFA" w:rsidRPr="00BF5540" w14:paraId="3EBADC28" w14:textId="77777777" w:rsidTr="00FD5BFA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56F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A8E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CDE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A2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1DC3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8919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3F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99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83B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C63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234C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EE4E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FC0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772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293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295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492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CAC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543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CD4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C39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EE9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1C9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228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5690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95E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6C40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A8F9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0424" w14:textId="74FCCB4C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B61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AEF1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59E7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9A42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9750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C6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C7E9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F63B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254E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D5BFA" w:rsidRPr="00BF5540" w14:paraId="5960FC27" w14:textId="77777777" w:rsidTr="00FD5BFA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B490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D7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978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2EA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679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3F92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6ED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63A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DC3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59A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66AA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390F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E238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5C27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2DE5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68F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4743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CB4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D66D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06E9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077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2C82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4DC6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508B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8D09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6701" w14:textId="77777777" w:rsidR="00FD5BFA" w:rsidRPr="00BF5540" w:rsidRDefault="00FD5BFA" w:rsidP="00FD5BF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6CA9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8914" w14:textId="77777777" w:rsidR="00FD5BFA" w:rsidRPr="00BF5540" w:rsidRDefault="00FD5BFA" w:rsidP="00FD5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9D81" w14:textId="21101ED8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B61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48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4FF3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E895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4A8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7AA4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B7EC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A7B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79F8" w14:textId="77777777" w:rsidR="00FD5BFA" w:rsidRPr="00BF5540" w:rsidRDefault="00FD5BFA" w:rsidP="00FD5B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1485B7A4" w14:textId="77777777" w:rsidTr="00280863">
        <w:trPr>
          <w:trHeight w:val="174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54E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3CD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48F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DFB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2B3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E3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65B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940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21F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F4D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D75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232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879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C86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425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76B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416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7D5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F8B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F9C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AF1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EBD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1CF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9CA7" w14:textId="77777777" w:rsidR="000B148A" w:rsidRPr="008F2E8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99D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D1E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797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E3C" w14:textId="49B4F900" w:rsidR="000B148A" w:rsidRPr="00BF5540" w:rsidRDefault="00713241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</w:t>
            </w:r>
            <w:r w:rsidR="000B148A"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мероприятия </w:t>
            </w:r>
            <w:r w:rsidR="00047617"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1.0</w:t>
            </w:r>
            <w:r w:rsidR="00047617" w:rsidRPr="008F2E8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047617"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47617" w:rsidRPr="00BF5540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="000B148A" w:rsidRPr="00BF5540">
              <w:rPr>
                <w:rFonts w:ascii="Arial" w:hAnsi="Arial" w:cs="Arial"/>
                <w:sz w:val="16"/>
                <w:szCs w:val="16"/>
              </w:rPr>
              <w:t xml:space="preserve"> образованных реорганизованных, ликвидированных муниципальных унитарных </w:t>
            </w:r>
            <w:r w:rsidR="000B148A" w:rsidRPr="00BF5540">
              <w:rPr>
                <w:rFonts w:ascii="Arial" w:hAnsi="Arial" w:cs="Arial"/>
                <w:sz w:val="16"/>
                <w:szCs w:val="16"/>
              </w:rPr>
              <w:lastRenderedPageBreak/>
              <w:t>предприятий, муниципальных учреждений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128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06B5" w14:textId="35FEBDD6" w:rsidR="000B148A" w:rsidRPr="003E0A53" w:rsidRDefault="003E0A53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137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86A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96A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B0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B8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EEE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7C8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0BC58E0A" w14:textId="77777777" w:rsidTr="00280863">
        <w:trPr>
          <w:cantSplit/>
          <w:trHeight w:val="11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CB9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745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C7F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BFA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35F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151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F3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33C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9F8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D60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142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D45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1CB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700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33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0C2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9C4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B8B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06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7DD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7A3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8E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9BF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904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A29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1F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85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3008" w14:textId="1E0F1090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BF5540">
              <w:rPr>
                <w:rFonts w:cs="Calibri"/>
                <w:sz w:val="16"/>
                <w:szCs w:val="16"/>
              </w:rPr>
              <w:t xml:space="preserve"> </w:t>
            </w:r>
            <w:r w:rsidR="00047617" w:rsidRPr="00BF5540">
              <w:rPr>
                <w:rFonts w:cs="Calibri"/>
                <w:sz w:val="16"/>
                <w:szCs w:val="16"/>
              </w:rPr>
              <w:t>подпрограммы «</w:t>
            </w:r>
            <w:r w:rsidRPr="00BF5540">
              <w:rPr>
                <w:rFonts w:cs="Calibri"/>
                <w:sz w:val="16"/>
                <w:szCs w:val="16"/>
              </w:rPr>
              <w:t>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CA4" w14:textId="69D545B8" w:rsidR="000B148A" w:rsidRPr="00BF5540" w:rsidRDefault="00FD5BF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421017" w14:textId="1048823C" w:rsidR="000B148A" w:rsidRPr="00D04139" w:rsidRDefault="00D04139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70026C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19A854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5B4FBF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0F12D3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520A9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6CDF7A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C633FE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0B148A" w:rsidRPr="00BF5540" w14:paraId="52A92831" w14:textId="77777777" w:rsidTr="00280863">
        <w:trPr>
          <w:trHeight w:val="13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C54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6F7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076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0EC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DAB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5FB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241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DD9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175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6B1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A00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453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3CA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8FB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40C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1D7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10E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399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8DA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556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40A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70F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220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4B8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FEE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296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35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348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задачи 2 подпрограммы</w:t>
            </w:r>
            <w:r w:rsidRPr="00BF5540">
              <w:rPr>
                <w:rFonts w:cs="Calibri"/>
                <w:sz w:val="16"/>
                <w:szCs w:val="16"/>
              </w:rPr>
              <w:t xml:space="preserve">   увеличение количества земельных участков, находящихся в собственности муниципального образования;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7FF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7E9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993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59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438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8E8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4CC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A4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700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7D2EB285" w14:textId="77777777" w:rsidTr="00280863">
        <w:trPr>
          <w:trHeight w:val="18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C3A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C8E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CFF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F6F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950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474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FDF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878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2D7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617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B1E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A49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35D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CAA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50E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542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8E5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C3E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1B8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38B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146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FB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A44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1D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1F7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1AA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681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17BE" w14:textId="4D958095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="00047617"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 задачи</w:t>
            </w: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подпрограммы  </w:t>
            </w:r>
            <w:r w:rsidRPr="00BF5540">
              <w:rPr>
                <w:rFonts w:cs="Calibri"/>
                <w:sz w:val="16"/>
                <w:szCs w:val="16"/>
              </w:rPr>
              <w:t xml:space="preserve"> доля доходов бюджета муниципального образования, полученных от продажи земельных </w:t>
            </w:r>
            <w:r w:rsidRPr="00BF5540">
              <w:rPr>
                <w:rFonts w:cs="Calibri"/>
                <w:sz w:val="16"/>
                <w:szCs w:val="16"/>
              </w:rPr>
              <w:lastRenderedPageBreak/>
              <w:t xml:space="preserve">участков </w:t>
            </w:r>
            <w:r w:rsidR="00047617" w:rsidRPr="00BF5540">
              <w:rPr>
                <w:rFonts w:cs="Calibri"/>
                <w:sz w:val="16"/>
                <w:szCs w:val="16"/>
              </w:rPr>
              <w:t>и от</w:t>
            </w:r>
            <w:r w:rsidRPr="00BF5540">
              <w:rPr>
                <w:rFonts w:cs="Calibri"/>
                <w:sz w:val="16"/>
                <w:szCs w:val="16"/>
              </w:rPr>
              <w:t xml:space="preserve"> </w:t>
            </w:r>
            <w:r w:rsidR="00047617" w:rsidRPr="00BF5540">
              <w:rPr>
                <w:rFonts w:cs="Calibri"/>
                <w:sz w:val="16"/>
                <w:szCs w:val="16"/>
              </w:rPr>
              <w:t>продажи права</w:t>
            </w:r>
            <w:r w:rsidRPr="00BF5540">
              <w:rPr>
                <w:rFonts w:cs="Calibri"/>
                <w:sz w:val="16"/>
                <w:szCs w:val="16"/>
              </w:rPr>
              <w:t xml:space="preserve"> на заключение договоров аренды земельных участков.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D3D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>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278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EB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3A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135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3AA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475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4A9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F9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C42CB0" w:rsidRPr="00BF5540" w14:paraId="645E6C6E" w14:textId="77777777" w:rsidTr="00C42CB0">
        <w:trPr>
          <w:trHeight w:val="14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9A6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D4C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D59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F36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1E3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30B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213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20E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7F3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EC8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A93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EA6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92A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96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8F8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D51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C3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2AF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54E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738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3E5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4D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A6A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9C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2F7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168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B2A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A60D" w14:textId="2ACB8011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2.01   подпрограммы </w:t>
            </w:r>
            <w:r w:rsidRPr="00BF5540">
              <w:rPr>
                <w:rFonts w:cs="Calibri"/>
                <w:sz w:val="16"/>
                <w:szCs w:val="16"/>
              </w:rPr>
              <w:t>«Разграничение собственности на землю и оформление муниципальной собственности на земельные участки»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1936" w14:textId="23DB4840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1E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1A5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45E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9CC4" w14:textId="1EA63615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C99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980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D87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29B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D0A0" w14:textId="5CC59D31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4BDCA50A" w14:textId="77777777" w:rsidTr="00C42CB0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DC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27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E5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5D0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6D1A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4CD2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EDF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79E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0E0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9D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FE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1FB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992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8B4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939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99D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975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7E7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41A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642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FB8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DE9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B5B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70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F6C4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8D8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4E9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F7A8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CB17" w14:textId="2E6F877B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1E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E9C7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885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C5E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C925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9F2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A0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FB3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42C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41E6DEBE" w14:textId="77777777" w:rsidTr="00C42CB0">
        <w:trPr>
          <w:trHeight w:val="3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400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479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DC1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ABC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DA32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F08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489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BC0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EC9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3A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DB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FA9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0C1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900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9B6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F0F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2E6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CD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301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9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C80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6DC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AF8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C36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4B5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053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D6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0CA1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43E5" w14:textId="07AD576C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1E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860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7B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95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A08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45C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075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33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1CF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55AE4F87" w14:textId="77777777" w:rsidTr="00C42CB0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E7C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A57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CC5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51C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75DC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8D4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12E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7F4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C24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48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635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1EB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E95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715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3D2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6C8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AC1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288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918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958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195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C23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DCB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4F8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530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EA9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7647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7B8D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B082" w14:textId="1FFF86A1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1E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2E5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60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F6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F5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9A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14B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FF7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E02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7F1EC583" w14:textId="77777777" w:rsidTr="00C42CB0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CED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4EB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CF2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5D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A986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4788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FBA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22C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A4C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663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21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27A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BE6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971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52D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95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FEF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310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18B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934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E05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13E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64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673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30E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15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34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6C14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13D4" w14:textId="28DC916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1E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A0A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05F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69A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1977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E1B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050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5B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03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47A6C592" w14:textId="77777777" w:rsidTr="00C42CB0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30B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EB1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983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75C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354E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94ED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2CA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D35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88A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24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E16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FFD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AEC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9E1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F97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9ED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BE2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76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77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315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20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B6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AF9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9F3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C42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DF2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63B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1CF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E79" w14:textId="30C2D7C3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1E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ED7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3D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79C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D95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70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54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2E2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534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22A55B97" w14:textId="77777777" w:rsidTr="00280863">
        <w:trPr>
          <w:trHeight w:val="135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4D8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059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572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638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2A6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9A2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14E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696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14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9C5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3E8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2FE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909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15F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984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6C5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980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3A0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17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FF3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394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01A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D3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C7F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690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4B7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EBA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493" w14:textId="6CD661B6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</w:t>
            </w:r>
            <w:r w:rsidR="00047617"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2.01 </w:t>
            </w:r>
            <w:r w:rsidR="00047617" w:rsidRPr="00047617">
              <w:rPr>
                <w:rFonts w:ascii="Arial" w:hAnsi="Arial" w:cs="Arial"/>
                <w:sz w:val="16"/>
                <w:szCs w:val="16"/>
              </w:rPr>
              <w:t>Количество</w:t>
            </w:r>
            <w:r w:rsidRPr="00BF5540">
              <w:rPr>
                <w:rFonts w:cs="Calibri"/>
                <w:sz w:val="16"/>
                <w:szCs w:val="16"/>
              </w:rPr>
              <w:t xml:space="preserve"> земельных участков, находящихся </w:t>
            </w:r>
            <w:r w:rsidRPr="00BF5540">
              <w:rPr>
                <w:rFonts w:cs="Calibri"/>
                <w:sz w:val="16"/>
                <w:szCs w:val="16"/>
              </w:rPr>
              <w:lastRenderedPageBreak/>
              <w:t>в собственности муниципального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810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201D" w14:textId="41F95C90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</w:t>
            </w:r>
            <w:r w:rsidR="00BA4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21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F1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F2B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16A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519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2C4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30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0B148A" w:rsidRPr="00BF5540" w14:paraId="029D294E" w14:textId="77777777" w:rsidTr="00280863">
        <w:trPr>
          <w:trHeight w:val="123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B9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DBA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503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15F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DA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046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DB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294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7F0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218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5CA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59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DBC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4AA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845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185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522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F49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3A5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E8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4DE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FB0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F5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7D0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B0C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0C2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F4D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5FD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2 мероприятия 2.01  </w:t>
            </w:r>
            <w:r w:rsidRPr="00BF5540">
              <w:rPr>
                <w:rFonts w:cs="Calibri"/>
                <w:sz w:val="16"/>
                <w:szCs w:val="16"/>
              </w:rPr>
              <w:t xml:space="preserve"> Количество земельных участков, подлежащих оформлению в муниципальную собственность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0B2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CD8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E05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944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D2B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BB2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27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47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32A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6D2281DD" w14:textId="77777777" w:rsidTr="00280863">
        <w:trPr>
          <w:cantSplit/>
          <w:trHeight w:val="13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59B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C80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A7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6DC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8E5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5CA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0DC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3B5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5CF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451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BF7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491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EF4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A2C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B1C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68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B96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8BA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AD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2D6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769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74D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8BE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1C0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07F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7D4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EE0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3A0" w14:textId="6F2B983E" w:rsidR="000B148A" w:rsidRPr="00BF5540" w:rsidRDefault="00047617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2.02 </w:t>
            </w:r>
            <w:r w:rsidRPr="00BF5540">
              <w:rPr>
                <w:rFonts w:cs="Calibri"/>
                <w:sz w:val="16"/>
                <w:szCs w:val="16"/>
              </w:rPr>
              <w:t>«</w:t>
            </w:r>
            <w:r w:rsidR="000B148A" w:rsidRPr="00BF5540">
              <w:rPr>
                <w:rFonts w:cs="Calibri"/>
                <w:sz w:val="16"/>
                <w:szCs w:val="16"/>
              </w:rPr>
              <w:t xml:space="preserve">Подготовка и проведение процедур по </w:t>
            </w:r>
            <w:r w:rsidRPr="00BF5540">
              <w:rPr>
                <w:rFonts w:cs="Calibri"/>
                <w:sz w:val="16"/>
                <w:szCs w:val="16"/>
              </w:rPr>
              <w:t>продаже земельных</w:t>
            </w:r>
            <w:r w:rsidR="000B148A" w:rsidRPr="00BF5540">
              <w:rPr>
                <w:rFonts w:cs="Calibri"/>
                <w:sz w:val="16"/>
                <w:szCs w:val="16"/>
              </w:rPr>
              <w:t xml:space="preserve"> участков, продаже права аренды земельных участков»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AD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79CC10" w14:textId="63302DC5" w:rsidR="000B148A" w:rsidRPr="00D04139" w:rsidRDefault="00D04139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64481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CEAF4E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27FDC8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3FAF35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315E05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F0B08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B0BBD4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C42CB0" w:rsidRPr="00BF5540" w14:paraId="1285943E" w14:textId="77777777" w:rsidTr="00C42CB0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F0E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6E7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B82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743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EC21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68A8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D77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A3D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2E6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854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AB3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4BB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DC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A4D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416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9A3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CD0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9E1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1E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9CE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5D6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17B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F01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6A7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4094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567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FD7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AE0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0B8A" w14:textId="4E8E58C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8B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6E6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A8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F3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40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9DD2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761B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A41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5F6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42CB0" w:rsidRPr="00BF5540" w14:paraId="52F4C79A" w14:textId="77777777" w:rsidTr="00C42CB0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D87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4E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F61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026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365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F6F0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28B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7C1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E58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4DB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D96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E5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42F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747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D8C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B2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053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05B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9F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93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0F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5A9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DE3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7F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F59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5B9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2AF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6E2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1DB4" w14:textId="45F0A9C0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8B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2165AB" w14:textId="4A58B8B4" w:rsidR="00C42CB0" w:rsidRPr="00BF5540" w:rsidRDefault="00C42CB0" w:rsidP="00C42C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465BD0" w14:textId="77777777" w:rsidR="00C42CB0" w:rsidRPr="00BF5540" w:rsidRDefault="00C42CB0" w:rsidP="00C42C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3D1CCC" w14:textId="77777777" w:rsidR="00C42CB0" w:rsidRPr="00BF5540" w:rsidRDefault="00C42CB0" w:rsidP="00C42C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86769A" w14:textId="77777777" w:rsidR="00C42CB0" w:rsidRPr="00BF5540" w:rsidRDefault="00C42CB0" w:rsidP="00C42C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80F07F" w14:textId="77777777" w:rsidR="00C42CB0" w:rsidRPr="00BF5540" w:rsidRDefault="00C42CB0" w:rsidP="00C42C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973052" w14:textId="77777777" w:rsidR="00C42CB0" w:rsidRPr="00BF5540" w:rsidRDefault="00C42CB0" w:rsidP="00C42C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25A11D" w14:textId="77777777" w:rsidR="00C42CB0" w:rsidRPr="00BF5540" w:rsidRDefault="00C42CB0" w:rsidP="00C42C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A2C1E1" w14:textId="77777777" w:rsidR="00C42CB0" w:rsidRPr="00BF5540" w:rsidRDefault="00C42CB0" w:rsidP="00C42C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C42CB0" w:rsidRPr="00BF5540" w14:paraId="785EE5A5" w14:textId="77777777" w:rsidTr="00C42CB0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4A3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0A9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83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5EC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8EC6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0849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7D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3FF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39B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819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62B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A65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9F8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0FE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305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27E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93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E8E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E70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836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14E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B4A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BF7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E69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32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BA0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6B7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AF84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6A0" w14:textId="3CAD1453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8B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42B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311B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D5B7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9F8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3E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71A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FB1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84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03A3FA7D" w14:textId="77777777" w:rsidTr="00C42CB0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EF3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53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B3F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F01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32CB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80AC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01A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36B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07C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924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019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D0F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0B1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7BD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D4A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F9B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C27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444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DA4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C5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D28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775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11B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231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4CF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AFB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324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6F3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B47A" w14:textId="56F18B5E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8B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6AE4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3A4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97D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40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E71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C4B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290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AD3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7AE1C131" w14:textId="77777777" w:rsidTr="00C42CB0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494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07A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69D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EB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D65A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00AE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DFB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46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A48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0D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318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DA9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733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3D8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4C7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5F8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61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F88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18E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E81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91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B11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71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A0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68D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11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654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103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9DB6" w14:textId="0B7C7F7A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38B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F1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A1C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CA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5A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50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C2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03C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FAA7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616A8984" w14:textId="77777777" w:rsidTr="00280863">
        <w:trPr>
          <w:trHeight w:val="8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5D8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C1A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6F9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10E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96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E3F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DAD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28D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52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D8F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014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53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2F8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835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76C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5F9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558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098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F4F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391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32F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10B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140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23A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0EE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F3A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6D4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9F7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2.02</w:t>
            </w:r>
            <w:r w:rsidRPr="00BF5540">
              <w:rPr>
                <w:rFonts w:cs="Calibri"/>
                <w:sz w:val="16"/>
                <w:szCs w:val="16"/>
              </w:rPr>
              <w:t xml:space="preserve"> Количество заключённых договоров по итогам аукционов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A42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3DE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1A5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524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53B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687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02F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6DC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95E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42CB0" w:rsidRPr="00BF5540" w14:paraId="665F5B7A" w14:textId="77777777" w:rsidTr="00C42CB0">
        <w:trPr>
          <w:trHeight w:val="10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704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5AF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A96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9F5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BF4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640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55B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0A4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B26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7E2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4CE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26F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AD2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AC0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2A15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364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48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62A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912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DF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066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321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C804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209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F4B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7F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9A7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F21" w14:textId="2184CD2F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2.03 </w:t>
            </w:r>
            <w:r w:rsidRPr="00BF5540">
              <w:rPr>
                <w:rFonts w:cs="Calibri"/>
                <w:sz w:val="16"/>
                <w:szCs w:val="16"/>
              </w:rPr>
              <w:t>подпрограммы «Формирование и предоставление земельных участков для многодетных семей"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DBCC" w14:textId="4E6ED1BD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80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ED8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51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F23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E60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D0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3B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E66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6F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56E98FB3" w14:textId="77777777" w:rsidTr="00C42CB0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3C2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508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91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271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54D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4F7C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333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D54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4BD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9BE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A44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78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2B1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0B4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77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2A5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FA5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827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64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E23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019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105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B79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128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774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BB4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10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9001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56DF" w14:textId="0C712A49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80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810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9F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4EA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4F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A7D2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EB1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2D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156B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1DB5ABE1" w14:textId="77777777" w:rsidTr="00C42CB0">
        <w:trPr>
          <w:trHeight w:val="3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9A1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834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1E9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AB5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5D87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DDBB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90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98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80B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935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3B4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234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C5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E0C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536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4D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911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C47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1FE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EC1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9AE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7A9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CC0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E19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5A04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E1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38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EF1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B404" w14:textId="6C6FF833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80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005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F3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75AE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6AFB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DFB2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89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18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43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204EAF89" w14:textId="77777777" w:rsidTr="00C42CB0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912E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59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4E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098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83EB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9C3A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3D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16D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9F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B74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293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967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6CB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758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CB9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AE0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246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F6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721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DF3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ED3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2AB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BE5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063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5A6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76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8B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D076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279E" w14:textId="1E91B9E2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80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AFB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E43B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77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B7E7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C2F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E0A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AF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A81A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468A1D5E" w14:textId="77777777" w:rsidTr="00C42CB0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D63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CAD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7C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B06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161D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474E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3D0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DAA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756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2C30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0E9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B3C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37E7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8BD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42D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729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FD5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E1B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384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50E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BE8F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56B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0A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B7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D8A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338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AE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35B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46D3" w14:textId="5794E898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80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F26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4D0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102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D015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1A4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C85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8ED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DED3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2CB0" w:rsidRPr="00BF5540" w14:paraId="273AFA7F" w14:textId="77777777" w:rsidTr="00C42CB0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B63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4F7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10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471B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AC01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69FF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27F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F24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2759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327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9EE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3C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455C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A04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C28A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BA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72C4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CEE1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430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98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4996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BE48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23D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9F15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C90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3BE2" w14:textId="77777777" w:rsidR="00C42CB0" w:rsidRPr="00BF5540" w:rsidRDefault="00C42CB0" w:rsidP="00C42C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3B9F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199C" w14:textId="77777777" w:rsidR="00C42CB0" w:rsidRPr="00BF5540" w:rsidRDefault="00C42CB0" w:rsidP="00C42C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16CA" w14:textId="06ABF2BA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580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2828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9280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7A9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351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D42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C6DC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9D25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6942" w14:textId="77777777" w:rsidR="00C42CB0" w:rsidRPr="00BF5540" w:rsidRDefault="00C42CB0" w:rsidP="00C42C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07E9517A" w14:textId="77777777" w:rsidTr="00280863">
        <w:trPr>
          <w:trHeight w:val="9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94B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A56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F1C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6AE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030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0F5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252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A3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6A5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D66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F1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7BD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7A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5B8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DA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FD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3E7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6E9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1F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0DE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5A9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4BF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DE2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909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7AD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D04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919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CDC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2.03 </w:t>
            </w:r>
            <w:r w:rsidRPr="00BF5540">
              <w:rPr>
                <w:rFonts w:cs="Calibri"/>
                <w:sz w:val="16"/>
                <w:szCs w:val="16"/>
              </w:rPr>
              <w:t>Количество земельных участков, предоставленных в собственность многодетным семьям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48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C4D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1EC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CA3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D1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CF4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C94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DF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EC1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7CB8B378" w14:textId="77777777" w:rsidTr="00280863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795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63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F73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6F9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BF3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768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D3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D9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14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726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02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21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CFE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478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179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2C7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899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BD0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42F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83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27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C97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831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B69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D10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2EF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840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5AB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Задача 3</w:t>
            </w:r>
            <w:r w:rsidRPr="00BF5540">
              <w:rPr>
                <w:rFonts w:cs="Calibri"/>
                <w:sz w:val="16"/>
                <w:szCs w:val="16"/>
              </w:rPr>
              <w:t xml:space="preserve"> подпрограммы "Создание условий для содержания имущества казны муниципального образования Сонковского района Тверской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FA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EA8822" w14:textId="0C53C619" w:rsidR="000B148A" w:rsidRPr="00BF5540" w:rsidRDefault="00D04139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BA451E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7535FF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A579F1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43C13C" w14:textId="62624488" w:rsidR="000B148A" w:rsidRPr="00BF5540" w:rsidRDefault="00BA451E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B148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58D47F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DCBA5D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E684C3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7FF3CC" w14:textId="118CC430" w:rsidR="000B148A" w:rsidRPr="00BF5540" w:rsidRDefault="0025654C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B148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B148A" w:rsidRPr="00BF5540" w14:paraId="7CABE22A" w14:textId="77777777" w:rsidTr="005B4AD8">
        <w:trPr>
          <w:trHeight w:val="67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050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59F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A3A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798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388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A9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957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33E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A1B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30D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756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2E6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24A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B81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192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1D1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0EB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276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2C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8C7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EA0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B92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0F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BF3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2A8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269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B1F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4A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задачи 3 "</w:t>
            </w:r>
            <w:r w:rsidRPr="00BF5540">
              <w:rPr>
                <w:rFonts w:cs="Calibri"/>
                <w:sz w:val="16"/>
                <w:szCs w:val="16"/>
              </w:rPr>
              <w:t>Обеспечение сохранности имуществ казны"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51D3" w14:textId="25DF238C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да</w:t>
            </w:r>
            <w:r w:rsidR="00C42CB0">
              <w:rPr>
                <w:rFonts w:ascii="Arial" w:hAnsi="Arial" w:cs="Arial"/>
                <w:sz w:val="16"/>
                <w:szCs w:val="16"/>
              </w:rPr>
              <w:t>-1</w:t>
            </w:r>
            <w:r w:rsidRPr="00BF5540">
              <w:rPr>
                <w:rFonts w:ascii="Arial" w:hAnsi="Arial" w:cs="Arial"/>
                <w:sz w:val="16"/>
                <w:szCs w:val="16"/>
              </w:rPr>
              <w:t>/нет</w:t>
            </w:r>
            <w:r w:rsidR="00C42CB0">
              <w:rPr>
                <w:rFonts w:ascii="Arial" w:hAnsi="Arial" w:cs="Arial"/>
                <w:sz w:val="16"/>
                <w:szCs w:val="16"/>
              </w:rPr>
              <w:t>-0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F23B" w14:textId="53734AEE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E75" w14:textId="090E76CA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1438" w14:textId="0AEFCD32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6989" w14:textId="2C9FB847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614B" w14:textId="066D4FB7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60BF" w14:textId="2A97E3BE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6BCF" w14:textId="2008B5B6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B7BF" w14:textId="092FB7C0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148A" w:rsidRPr="00BF5540" w14:paraId="5C1768C9" w14:textId="77777777" w:rsidTr="00280863">
        <w:trPr>
          <w:trHeight w:val="13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65E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70D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FB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B20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FA7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F40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49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B7C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35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9FF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CCC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A05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109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C13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D3B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FBA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1D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D1C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49C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7F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D85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028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5B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B9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B8F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E5A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26F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4EB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3.01 "</w:t>
            </w:r>
            <w:r w:rsidRPr="00BF5540">
              <w:rPr>
                <w:rFonts w:cs="Calibri"/>
                <w:sz w:val="16"/>
                <w:szCs w:val="16"/>
              </w:rPr>
              <w:t>Обеспечение инвентаризации имущества казны муниципального образования Сонковский район Тверской области"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982A" w14:textId="377ED4C5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  <w:r w:rsidR="005B4AD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/нет</w:t>
            </w:r>
            <w:r w:rsidR="005B4AD8">
              <w:rPr>
                <w:rFonts w:ascii="Arial" w:hAnsi="Arial" w:cs="Arial"/>
                <w:sz w:val="16"/>
                <w:szCs w:val="16"/>
              </w:rPr>
              <w:t>-0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887C" w14:textId="597EE3AA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BD42" w14:textId="73F0E69E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805D" w14:textId="7BCC30E2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657F" w14:textId="637C471C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0C3" w14:textId="31C0E480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3AC5" w14:textId="500AC87B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80FD" w14:textId="48BA098C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98E" w14:textId="240D2B29" w:rsidR="000B148A" w:rsidRPr="00BF5540" w:rsidRDefault="005B4AD8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148A" w:rsidRPr="00BF5540" w14:paraId="2061A5E8" w14:textId="77777777" w:rsidTr="00280863">
        <w:trPr>
          <w:trHeight w:val="13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DCC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B95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AED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BB8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12F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CC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975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D7C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817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ED4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524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52B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2A4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387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0AE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CEB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EC5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9A3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993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577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167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991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115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E9B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99F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C6E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4F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A800" w14:textId="0E920E22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</w:t>
            </w:r>
            <w:r w:rsidR="00AD5861"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административного</w:t>
            </w: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мероприятия </w:t>
            </w:r>
            <w:proofErr w:type="gramStart"/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3.01 </w:t>
            </w:r>
            <w:r w:rsidRPr="00BF5540">
              <w:rPr>
                <w:rFonts w:cs="Calibri"/>
                <w:sz w:val="16"/>
                <w:szCs w:val="16"/>
              </w:rPr>
              <w:t xml:space="preserve"> Количество</w:t>
            </w:r>
            <w:proofErr w:type="gramEnd"/>
            <w:r w:rsidRPr="00BF5540">
              <w:rPr>
                <w:rFonts w:cs="Calibri"/>
                <w:sz w:val="16"/>
                <w:szCs w:val="16"/>
              </w:rPr>
              <w:t xml:space="preserve"> проведённых инвентаризаций имущества казны  муниципального образования Сонковский район </w:t>
            </w:r>
            <w:r w:rsidRPr="00BF5540">
              <w:rPr>
                <w:rFonts w:cs="Calibri"/>
                <w:sz w:val="16"/>
                <w:szCs w:val="16"/>
              </w:rPr>
              <w:lastRenderedPageBreak/>
              <w:t>Тверской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7E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338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B8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36A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A8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7F6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10C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55A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EB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148A" w:rsidRPr="00BF5540" w14:paraId="2FE7D668" w14:textId="77777777" w:rsidTr="00280863">
        <w:trPr>
          <w:cantSplit/>
          <w:trHeight w:val="21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8A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350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C9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4DC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464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BEC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A4F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649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BC4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EDE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850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0E8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E2C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F46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220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739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C2D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C6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A72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B1A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EF2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119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FCC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705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210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F39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C5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75B" w14:textId="7CBFA623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3.02 </w:t>
            </w:r>
            <w:r w:rsidRPr="00BF5540">
              <w:rPr>
                <w:rFonts w:ascii="Arial" w:hAnsi="Arial" w:cs="Arial"/>
                <w:sz w:val="16"/>
                <w:szCs w:val="16"/>
              </w:rPr>
              <w:t xml:space="preserve">" Финансовое обеспечение региональной программы капитального ремонта общего имущества муниципального жилого фонда </w:t>
            </w:r>
            <w:r w:rsidR="00AD5861" w:rsidRPr="00BF5540">
              <w:rPr>
                <w:rFonts w:ascii="Arial" w:hAnsi="Arial" w:cs="Arial"/>
                <w:sz w:val="16"/>
                <w:szCs w:val="16"/>
              </w:rPr>
              <w:t>в многоквартирных домах,</w:t>
            </w:r>
            <w:r w:rsidRPr="00BF5540">
              <w:rPr>
                <w:rFonts w:ascii="Arial" w:hAnsi="Arial" w:cs="Arial"/>
                <w:sz w:val="16"/>
                <w:szCs w:val="16"/>
              </w:rPr>
              <w:t xml:space="preserve"> находящихся в собственности муниципального образования Сонковский район Тверской области (обеспечение обязательств по уплате взносов)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82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9ECB10" w14:textId="20781115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E0ECD2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E9FD1F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A05705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371C9A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512C37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A25E1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2BF1CC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5B4AD8" w:rsidRPr="00BF5540" w14:paraId="64454078" w14:textId="77777777" w:rsidTr="005B4AD8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2F9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BB1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82D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7CF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661A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C0C6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47C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04B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09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5E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3E9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26B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968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3EB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F13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319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AF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385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0B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227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D89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22F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BB2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4AB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306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EF6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070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640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67B7" w14:textId="0FA9BC3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EC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F6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430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EFC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65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F67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14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F35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E8D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3D275F20" w14:textId="77777777" w:rsidTr="005B4AD8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168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330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86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11C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15DB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3C83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522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264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BE5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318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FC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C1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A7C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640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EEC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35C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623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2C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F54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955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D75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E8F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323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C7C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59C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349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E2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B587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EC70" w14:textId="7DA63C54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EC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5849D8" w14:textId="049F0985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15D669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F460D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BF1446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799A12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1879CF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05C8CC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528B5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5B4AD8" w:rsidRPr="00BF5540" w14:paraId="6EDA1F44" w14:textId="77777777" w:rsidTr="005B4AD8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316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3F8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64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60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55C4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E90B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FE3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9A0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713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CB5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386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9E4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19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5D9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352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085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7A7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51E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4FA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798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40C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CFE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F6C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1CC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4BD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9A5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00C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BD56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622F" w14:textId="6D65651D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EC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8C06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B20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578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399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951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C25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FB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1C6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1CEEF34F" w14:textId="77777777" w:rsidTr="005B4AD8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713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E1B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D1D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E1B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4E06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1186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173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B65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C58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D1A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554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357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FF6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F9B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20A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157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4BC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BB9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CD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8C5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146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F78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F74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8A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CD6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20D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CC7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EB6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F6DB" w14:textId="65E4FA73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EC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082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81E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33D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C726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7B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1F0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095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0816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4120B895" w14:textId="77777777" w:rsidTr="005B4AD8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E3D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3CD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00F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7BF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AA65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B3D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55F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BB3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4A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BED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702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22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E2B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4D5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961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AC8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650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B6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2E4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596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5E5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A1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73B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79B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133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AFA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5ED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B7AB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EDFD" w14:textId="1C6903CB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EC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F1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083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18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083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67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05E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DB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E7EF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01E2ED37" w14:textId="77777777" w:rsidTr="00280863">
        <w:trPr>
          <w:trHeight w:val="24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F03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324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604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EA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FD2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D0C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508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8F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C44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942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E9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0A8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58B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C4D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595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7EF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DF2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48F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FFF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138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151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6D2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0BF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308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C7A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D0B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08A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5C77" w14:textId="623DF066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3.02</w:t>
            </w:r>
            <w:r w:rsidRPr="00BF5540">
              <w:rPr>
                <w:rFonts w:ascii="Arial" w:hAnsi="Arial" w:cs="Arial"/>
                <w:sz w:val="16"/>
                <w:szCs w:val="16"/>
              </w:rPr>
              <w:t xml:space="preserve"> Количество объектов, включённых в региональную программу капитального ремонта общего имущества муниципального жилого фонда </w:t>
            </w:r>
            <w:r w:rsidR="00AD5861" w:rsidRPr="00BF5540">
              <w:rPr>
                <w:rFonts w:ascii="Arial" w:hAnsi="Arial" w:cs="Arial"/>
                <w:sz w:val="16"/>
                <w:szCs w:val="16"/>
              </w:rPr>
              <w:t>в многоквартирных домах,</w:t>
            </w:r>
            <w:r w:rsidRPr="00BF5540">
              <w:rPr>
                <w:rFonts w:ascii="Arial" w:hAnsi="Arial" w:cs="Arial"/>
                <w:sz w:val="16"/>
                <w:szCs w:val="16"/>
              </w:rPr>
              <w:t xml:space="preserve"> находящихся в собственности муниципального образования Сонковский район Тверской области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EF6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7E9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1B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2CB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2E5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BE1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CD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5E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DF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B148A" w:rsidRPr="00BF5540" w14:paraId="5235864E" w14:textId="77777777" w:rsidTr="00280863">
        <w:trPr>
          <w:cantSplit/>
          <w:trHeight w:val="19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011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AC5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866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26D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BE8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24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90A6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F0F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2A9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9A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123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CDE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B4B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E1F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774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C1A0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E10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C0F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FF1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2D3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37C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C29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5F7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4A0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84D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840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86E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836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3.03 </w:t>
            </w:r>
            <w:r w:rsidRPr="00BF5540">
              <w:rPr>
                <w:rFonts w:cs="Calibri"/>
                <w:sz w:val="16"/>
                <w:szCs w:val="16"/>
              </w:rPr>
              <w:t>«Обеспечение проведения капитального ремонта специализированного муниципального жилого фонда, находящегося в собственности муниципального образования Сонковский район Тверской области»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39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E75777" w14:textId="7557BAEF" w:rsidR="000B148A" w:rsidRPr="00BF5540" w:rsidRDefault="00557639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136FAF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B0655D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2D83FE" w14:textId="65C0E3C6" w:rsidR="000B148A" w:rsidRPr="00BF5540" w:rsidRDefault="00557639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B148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2D6DA1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D3A8D4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00CA13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54F486" w14:textId="21677106" w:rsidR="000B148A" w:rsidRPr="00BF5540" w:rsidRDefault="00225971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B148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5B4AD8" w:rsidRPr="00BF5540" w14:paraId="33C983F6" w14:textId="77777777" w:rsidTr="005B4AD8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3F1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5C2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F2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F2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AC63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0E0E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22D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D11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60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604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591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899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2F7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572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3CD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596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897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25B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F7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4F6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BD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536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418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DC7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B35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33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382F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4FCD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1C8C" w14:textId="34B441DB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29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61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045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679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400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535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27C6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C9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A0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0160D8D8" w14:textId="77777777" w:rsidTr="005B4AD8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50E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944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98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1E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C441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B0B5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C0F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43F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FC7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BDA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31C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2F6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46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228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669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BA3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F0D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45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0D1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9CE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FAF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27C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B00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AEA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0A0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FA4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24B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B5A1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A9B8" w14:textId="024F480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29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6ED594" w14:textId="3F41D722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047186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83E496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E55691" w14:textId="738BF5EA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36A6C2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A82F26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25BA5E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6B81D6" w14:textId="60A15C74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5B4AD8" w:rsidRPr="00BF5540" w14:paraId="2BC6943A" w14:textId="77777777" w:rsidTr="005B4AD8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1B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CD2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60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3E8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7CCF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CF8A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FC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ABD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A86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778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A8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ED4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5E8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BD7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005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99C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036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AB5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05A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1E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5E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8F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CD8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A4A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C175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C3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E66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629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5B31" w14:textId="368AE360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29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610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D6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26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66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7FF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246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DAF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5A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69ADDA38" w14:textId="77777777" w:rsidTr="005B4AD8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522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ACC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503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6B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10AE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ABE5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2B0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C1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566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9E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8C5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950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534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E94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B61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4DE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FC7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82F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BD5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296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42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8D5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62A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53D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3B8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E2F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02A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A92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054" w14:textId="0941A183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29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7F7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AD8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D5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EC8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42BF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51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DB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F5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0C9EFA66" w14:textId="77777777" w:rsidTr="005B4AD8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84B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295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AD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FC1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512C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F0F6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B70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11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3EC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B56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318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93E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1ED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F58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1AF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A1E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517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01F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A37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E98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060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77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FEA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3FE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68F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977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3C0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310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A155" w14:textId="35DDDB95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296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F8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2C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B67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2D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534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B39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6CB6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F8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1855F0E1" w14:textId="77777777" w:rsidTr="00280863">
        <w:trPr>
          <w:trHeight w:val="20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DB0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137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316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61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225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AE4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0D5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E4B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503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07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8A5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10F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ABF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74C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A91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037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F4ED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278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24F1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E76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0B1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C6D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333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063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7D9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AB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76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F8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3.03 </w:t>
            </w:r>
            <w:r w:rsidRPr="00BF5540">
              <w:rPr>
                <w:rFonts w:cs="Calibri"/>
                <w:sz w:val="16"/>
                <w:szCs w:val="16"/>
              </w:rPr>
              <w:t>Количество отремонтированных объектов специализированного муниципальн</w:t>
            </w:r>
            <w:r w:rsidRPr="00BF5540">
              <w:rPr>
                <w:rFonts w:cs="Calibri"/>
                <w:sz w:val="16"/>
                <w:szCs w:val="16"/>
              </w:rPr>
              <w:lastRenderedPageBreak/>
              <w:t>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B7A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2E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C8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E5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74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354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37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74E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F9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53305814" w14:textId="77777777" w:rsidTr="00280863">
        <w:trPr>
          <w:cantSplit/>
          <w:trHeight w:val="20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AF3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DC1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76D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E1C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C73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B2E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939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F67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9D9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23B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0119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41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F2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6D3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D8F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CE8C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CC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2788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6A12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E9F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6FC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8AD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4537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395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323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101A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62E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1C0" w14:textId="0F366201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3.04 </w:t>
            </w:r>
            <w:r w:rsidRPr="00BF5540">
              <w:rPr>
                <w:rFonts w:cs="Calibri"/>
                <w:sz w:val="16"/>
                <w:szCs w:val="16"/>
              </w:rPr>
              <w:t xml:space="preserve">«Обеспечение </w:t>
            </w:r>
            <w:r w:rsidR="00AD5861" w:rsidRPr="00BF5540">
              <w:rPr>
                <w:rFonts w:cs="Calibri"/>
                <w:sz w:val="16"/>
                <w:szCs w:val="16"/>
              </w:rPr>
              <w:t>проведения текущего</w:t>
            </w:r>
            <w:r w:rsidRPr="00BF5540">
              <w:rPr>
                <w:rFonts w:cs="Calibri"/>
                <w:sz w:val="16"/>
                <w:szCs w:val="16"/>
              </w:rPr>
              <w:t xml:space="preserve"> ремонта специализированного муниципального жилого фонда, находящегося в собственности муниципального образования Сонковский район Тверской области»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12E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C397FE" w14:textId="5818B8D0" w:rsidR="000B148A" w:rsidRPr="00BF5540" w:rsidRDefault="00557639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AA9DDA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767EF9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F1FAF1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3492EB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F5110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9AC9E0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3F8724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4AD8" w:rsidRPr="00BF5540" w14:paraId="39F8FE72" w14:textId="77777777" w:rsidTr="005B4AD8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D59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42B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7B8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0E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E8D6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2A70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FC9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973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6CC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BB5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5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8EF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FB0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69C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8A8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571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301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6E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105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00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2B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F6F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C2A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B28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60D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381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298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578B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4332" w14:textId="53F956CE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6A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485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B45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29A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BA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934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4F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57D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B80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59F614F8" w14:textId="77777777" w:rsidTr="005B4AD8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B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0A5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60E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773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A2BD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03E1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92B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AD3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7C1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037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3A1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E3C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AF4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F3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BC1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67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DFA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EE4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8B2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53C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D57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D31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A39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266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1BC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88E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5B2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0C0F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53B9" w14:textId="1F84098F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6A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6CA37F" w14:textId="2D7954CA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C8F6F5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6FB35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CFF0CD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55CC6E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90576C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76C4AB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63A678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4AD8" w:rsidRPr="00BF5540" w14:paraId="2911CCD0" w14:textId="77777777" w:rsidTr="005B4AD8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63F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7D2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2DA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871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D5D3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D047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F85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764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622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162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B12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528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D13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738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8B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55C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EA8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7BA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DFD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B54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EB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28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A16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740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51A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EE6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03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7545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D25A" w14:textId="276F7BEE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6A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AF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9EB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9CE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BE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346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EAC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D925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15C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2759F8AF" w14:textId="77777777" w:rsidTr="005B4AD8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06A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0C4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26C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823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AE0F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7C3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42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8E4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386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A66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3B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9A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751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F42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5F7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45E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B22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BE9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603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9C8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E27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BE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8BC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4FA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902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59B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BAF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3E3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AF1F" w14:textId="7AF23026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6A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023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DC8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449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AD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05A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70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4E9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A20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3EC963E8" w14:textId="77777777" w:rsidTr="005B4AD8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265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DBF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C48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96E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3125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387F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5B1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845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77D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271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12E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BE1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95E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A4E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ED7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DD9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E0D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92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E98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81C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9F6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8EB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907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0A5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79E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C1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A1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17F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E024" w14:textId="382E2814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56A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F5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5B9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79F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BB1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235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355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0DC5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285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68A674DD" w14:textId="77777777" w:rsidTr="00280863">
        <w:trPr>
          <w:trHeight w:val="17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993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B0D2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453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985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CB4C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690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10D8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0097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7DB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CB29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D841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943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9EBA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01CF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3E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894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006E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D8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395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C3DB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9A4E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4B9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FD4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3C0F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CD1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A353" w14:textId="77777777" w:rsidR="000B148A" w:rsidRPr="00BF5540" w:rsidRDefault="000B148A" w:rsidP="0028086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9B5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46B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3.04 </w:t>
            </w:r>
            <w:r w:rsidRPr="00BF5540">
              <w:rPr>
                <w:rFonts w:cs="Calibri"/>
                <w:sz w:val="16"/>
                <w:szCs w:val="16"/>
              </w:rPr>
              <w:t>Количество отремонтированных объектов специализированного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F3D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7802" w14:textId="11F58E53" w:rsidR="000B148A" w:rsidRPr="005D2109" w:rsidRDefault="005D2109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D1E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30F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F18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10B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76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0AD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F00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0AB2A199" w14:textId="77777777" w:rsidTr="00280863">
        <w:trPr>
          <w:cantSplit/>
          <w:trHeight w:val="148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3C3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11F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4B3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DF1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16B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A45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C39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9EB2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C04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EED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6FA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CA7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F4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71A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15B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A5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BCD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272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9D2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9BC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D1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649C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794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8DD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19C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92A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B11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7D76" w14:textId="77777777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3.05 </w:t>
            </w:r>
            <w:r w:rsidRPr="00BF5540">
              <w:rPr>
                <w:rFonts w:cs="Calibri"/>
                <w:sz w:val="16"/>
                <w:szCs w:val="16"/>
              </w:rPr>
              <w:t>"Содержание муниципального жилого фонда, находящегося в собственности муниципального образования Сонковский район Тверской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0AC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9731B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1865B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C5010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E8621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7AB8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4C231A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B53BF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87BCF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7927A76D" w14:textId="77777777" w:rsidTr="005B4AD8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258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6A3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96B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52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B37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CBD7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F4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686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B4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BD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C02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5D1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8C7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22F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D1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786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0DF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5F5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B00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B61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70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2F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44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EA6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94F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756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6D9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7A0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69F2" w14:textId="482A835B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2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341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12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0D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E9A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90F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4405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ED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5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13A73008" w14:textId="77777777" w:rsidTr="005B4AD8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F7B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B9F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39C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5E5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209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971E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4E6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FD5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D63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D85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669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890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1F9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F7B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033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F0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7D0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F2A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947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060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E76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592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3C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D66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C01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7B8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059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4F57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70E8" w14:textId="21FE1E04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2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6245E2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F9B29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90463D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383E7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8046B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E4BFE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64848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FD97B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32E5471B" w14:textId="77777777" w:rsidTr="005B4AD8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6F6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D41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E14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1F3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3FF3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307C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CB6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1DC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88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795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DF1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0D7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144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E30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15C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45E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C95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CA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B4F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862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332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51F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085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870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3C2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CD3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BB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CF2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47D6" w14:textId="2CD23EC5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2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A365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64E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50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06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A68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B3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C43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37F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7D6027EC" w14:textId="77777777" w:rsidTr="005B4AD8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93B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13E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236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09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93CA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9044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390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1F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5DF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6D8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32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8B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222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D22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5E3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20D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2B1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717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C71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5D3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4EE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05C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C2A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B51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1C7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485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D06F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216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25EF" w14:textId="18BED1B4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2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9E6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1D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5E9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1C7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29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119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93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FB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49417E3E" w14:textId="77777777" w:rsidTr="005B4AD8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890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10B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AB4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985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EBE6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8E4D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FF3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68E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095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2B4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841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CBD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8A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7DE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01A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517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399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3D5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B9C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1B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EF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FA2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65C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CB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F50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529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AD1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7F6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1DD2" w14:textId="6B7F9A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2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8E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68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8E1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E52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E9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375D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B9D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26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B148A" w:rsidRPr="00BF5540" w14:paraId="40B42834" w14:textId="77777777" w:rsidTr="00280863">
        <w:trPr>
          <w:cantSplit/>
          <w:trHeight w:val="16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F59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F00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447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75D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412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2CCF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E64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0CE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F553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683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D19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258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BB89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242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F08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C895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D9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6B4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50D7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12BD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8CD6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E61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5C50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5B1A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DFD1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39EE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339B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9A7A" w14:textId="671AEC52" w:rsidR="000B148A" w:rsidRPr="00BF5540" w:rsidRDefault="000B148A" w:rsidP="002808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3.06</w:t>
            </w:r>
            <w:r w:rsidRPr="00BF5540">
              <w:rPr>
                <w:rFonts w:ascii="Arial" w:hAnsi="Arial" w:cs="Arial"/>
                <w:sz w:val="16"/>
                <w:szCs w:val="16"/>
              </w:rPr>
              <w:t xml:space="preserve"> "Содержание имущества, находящегося </w:t>
            </w:r>
            <w:r w:rsidR="00AD5861" w:rsidRPr="00BF5540">
              <w:rPr>
                <w:rFonts w:ascii="Arial" w:hAnsi="Arial" w:cs="Arial"/>
                <w:sz w:val="16"/>
                <w:szCs w:val="16"/>
              </w:rPr>
              <w:t>в собственности муниципального</w:t>
            </w:r>
            <w:r w:rsidRPr="00BF5540">
              <w:rPr>
                <w:rFonts w:ascii="Arial" w:hAnsi="Arial" w:cs="Arial"/>
                <w:sz w:val="16"/>
                <w:szCs w:val="16"/>
              </w:rPr>
              <w:t xml:space="preserve"> образования Сонковский район Тверской области"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3A4" w14:textId="77777777" w:rsidR="000B148A" w:rsidRPr="00BF5540" w:rsidRDefault="000B148A" w:rsidP="0028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D9AB2B1" w14:textId="6E1580E3" w:rsidR="000B148A" w:rsidRPr="005D2109" w:rsidRDefault="005D2109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2C62185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0B06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7C250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A54D90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9D8D36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3F5337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6855E5" w14:textId="77777777" w:rsidR="000B148A" w:rsidRPr="00BF5540" w:rsidRDefault="000B148A" w:rsidP="002808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4AD8" w:rsidRPr="00BF5540" w14:paraId="431A5924" w14:textId="77777777" w:rsidTr="005B4AD8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2FF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E0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83F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BF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3D3C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EF1B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9D2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997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75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8C9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D78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B7C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182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4F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0AE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4B7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36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3DB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2D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9B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8C9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99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78B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A7C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1FB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64B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F97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94B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софинансируемые расходы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7245" w14:textId="0E497888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B7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A9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87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D7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415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C0A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B22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A84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6B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56657453" w14:textId="77777777" w:rsidTr="005B4AD8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860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A7F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A99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C1A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FB4B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1FE0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8D9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DDE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029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529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74D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C56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D8D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4A1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C8C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1B0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109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84E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5C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D4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A9C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E9D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AC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5BD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F70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241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D68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03A0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несофинансируемые расходы (дополнительные расходы)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1F7D" w14:textId="33A1AE3B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B7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8ADCBF" w14:textId="65D5DCE7" w:rsidR="005B4AD8" w:rsidRPr="005D2109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C43592A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C06891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784105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631516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2CD6A4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332FE9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C1F1C9" w14:textId="77777777" w:rsidR="005B4AD8" w:rsidRPr="00BF5540" w:rsidRDefault="005B4AD8" w:rsidP="005B4AD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4AD8" w:rsidRPr="00BF5540" w14:paraId="7BCD6560" w14:textId="77777777" w:rsidTr="005B4AD8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78D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483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697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3F1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0964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EA3D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06B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860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C70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6DD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05E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7A9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962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F87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8E3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377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956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E9E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352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25F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338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7D7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195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402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096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62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8B1E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B0EE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предыдущего периода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4253" w14:textId="5CA5E972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B7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35E9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D14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B1D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197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9B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CD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CEE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F9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0AFEE628" w14:textId="77777777" w:rsidTr="005B4AD8">
        <w:trPr>
          <w:trHeight w:val="4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05B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2DD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897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82F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862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E4DB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637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0DF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98D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6CD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F83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A28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6F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695C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E12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D92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40E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EA1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611B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39B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642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B5A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D709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3A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046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8C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D12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98DD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за счёт средств резервного фонда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2C01" w14:textId="63F99659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B7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F46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360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F114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338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A2C6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72E0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94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9AC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4AD8" w:rsidRPr="00BF5540" w14:paraId="4F6415EB" w14:textId="77777777" w:rsidTr="005B4AD8">
        <w:trPr>
          <w:trHeight w:val="4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489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EF8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D9F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F2D5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87A8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0D4C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119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FCA3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B096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4D4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532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2D9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416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680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BD90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16ED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53A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47D2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36C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606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3F64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A98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15D7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8A8F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654B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C3D1" w14:textId="77777777" w:rsidR="005B4AD8" w:rsidRPr="00BF5540" w:rsidRDefault="005B4AD8" w:rsidP="005B4AD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ED0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061" w14:textId="77777777" w:rsidR="005B4AD8" w:rsidRPr="00BF5540" w:rsidRDefault="005B4AD8" w:rsidP="005B4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87A" w14:textId="7909CFA9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B70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8EA1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3B5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A998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097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FCA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A753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4CF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A1E2" w14:textId="77777777" w:rsidR="005B4AD8" w:rsidRPr="00BF5540" w:rsidRDefault="005B4AD8" w:rsidP="005B4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652ED" w:rsidRPr="00BF5540" w14:paraId="76115E45" w14:textId="77777777" w:rsidTr="00F652ED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8C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7D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493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CF6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AFE1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FB4B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3AB2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9F53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F2C3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B35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092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5AB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88CA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4CB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4731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C87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55E8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8E5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2B39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E31A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3B88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972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0589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139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320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E0A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030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103" w14:textId="77777777" w:rsidR="00F652ED" w:rsidRPr="00BF5540" w:rsidRDefault="00F652ED" w:rsidP="00F652E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62F" w14:textId="5CA80690" w:rsidR="00F652ED" w:rsidRPr="00BF5540" w:rsidRDefault="00F652ED" w:rsidP="00F652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CC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DD81799" w14:textId="50F5359D" w:rsidR="00F652ED" w:rsidRPr="005D2109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98.7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160E3036" w14:textId="77777777" w:rsidR="00F652ED" w:rsidRPr="002B1C33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395C4330" w14:textId="0441C5A8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238A4B6D" w14:textId="19F95297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0B7C56EA" w14:textId="77777777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3C1EF8F8" w14:textId="77777777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0B421126" w14:textId="77777777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988420" w14:textId="09A6327A" w:rsidR="00F652ED" w:rsidRPr="002B1C33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527</w:t>
            </w:r>
          </w:p>
        </w:tc>
      </w:tr>
      <w:tr w:rsidR="00F652ED" w:rsidRPr="00BF5540" w14:paraId="25297E6C" w14:textId="77777777" w:rsidTr="00F652ED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6213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2C3A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5ED3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8F82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3350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49AC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1B82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23C5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F25D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3A8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F732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19F8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3302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AD7D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857A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76E8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771A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EB99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2D8B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E2C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F07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F2E7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6D12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2D9E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9FDB0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60303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34CD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647B" w14:textId="37245313" w:rsidR="00F652ED" w:rsidRPr="00BF5540" w:rsidRDefault="00F652ED" w:rsidP="00F652E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Обеспечение деятельности главного администратора программы и администраторов программы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A285" w14:textId="3510B09C" w:rsidR="00F652ED" w:rsidRPr="00BF5540" w:rsidRDefault="00F652ED" w:rsidP="00F652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CC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8828802" w14:textId="6980BDAE" w:rsidR="00F652ED" w:rsidRPr="005D2109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98.7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02A87758" w14:textId="77777777" w:rsidR="00F652ED" w:rsidRPr="002B1C33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13F70A71" w14:textId="299D4D9F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07584F9F" w14:textId="2BB46C2F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61F34493" w14:textId="77777777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4C9AB5FC" w14:textId="77777777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664464AE" w14:textId="77777777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742C5" w14:textId="693E0B77" w:rsidR="00F652ED" w:rsidRPr="007D57EF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</w:t>
            </w:r>
          </w:p>
        </w:tc>
      </w:tr>
      <w:tr w:rsidR="00F652ED" w:rsidRPr="00BF5540" w14:paraId="7CD3B777" w14:textId="77777777" w:rsidTr="00F652ED">
        <w:trPr>
          <w:cantSplit/>
          <w:trHeight w:val="113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C91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DD85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FECC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BCE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3612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0FB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4AF3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2EF5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4F50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6F86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621D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C4E1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DD7B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755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A4F1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7BF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27A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9CEA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8AC9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095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99DB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4531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5274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2E3F6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3A93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3C396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33572" w14:textId="77777777" w:rsidR="00F652ED" w:rsidRPr="00BF5540" w:rsidRDefault="00F652ED" w:rsidP="00F652E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F5540">
              <w:rPr>
                <w:rFonts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3C17" w14:textId="240029CE" w:rsidR="00F652ED" w:rsidRPr="00BF5540" w:rsidRDefault="00F652ED" w:rsidP="00F652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540">
              <w:rPr>
                <w:rFonts w:ascii="Arial" w:hAnsi="Arial" w:cs="Arial"/>
                <w:sz w:val="16"/>
                <w:szCs w:val="16"/>
              </w:rPr>
              <w:t>1.01 Расходы на руководство и управление комитета по управлению имуществом администрации Сонковского района Тверской области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2ADB" w14:textId="5C541DFF" w:rsidR="00F652ED" w:rsidRPr="00BF5540" w:rsidRDefault="00F652ED" w:rsidP="00F652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CC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5D4C7A2" w14:textId="4AF8A02E" w:rsidR="00F652ED" w:rsidRPr="005D2109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98.7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14:paraId="5EFB74E8" w14:textId="77777777" w:rsidR="00F652ED" w:rsidRPr="002B1C33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C0C710" w14:textId="0883C6CD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A1A866" w14:textId="76374C28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C626FF" w14:textId="77777777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D2EB96" w14:textId="77777777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A4C95C" w14:textId="77777777" w:rsidR="00F652ED" w:rsidRPr="00BF5540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CDAF87" w14:textId="3179FBFC" w:rsidR="00F652ED" w:rsidRPr="007D57EF" w:rsidRDefault="00F652ED" w:rsidP="00F652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</w:t>
            </w:r>
          </w:p>
        </w:tc>
      </w:tr>
    </w:tbl>
    <w:p w14:paraId="290FC364" w14:textId="77777777" w:rsidR="003251B0" w:rsidRDefault="003251B0" w:rsidP="00225971"/>
    <w:sectPr w:rsidR="003251B0" w:rsidSect="002808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2443"/>
    <w:multiLevelType w:val="hybridMultilevel"/>
    <w:tmpl w:val="12244870"/>
    <w:lvl w:ilvl="0" w:tplc="9A80CEC0">
      <w:start w:val="1"/>
      <w:numFmt w:val="decimal"/>
      <w:lvlText w:val="%1."/>
      <w:lvlJc w:val="left"/>
      <w:pPr>
        <w:ind w:left="99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F6370F3"/>
    <w:multiLevelType w:val="hybridMultilevel"/>
    <w:tmpl w:val="D1F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2042"/>
    <w:multiLevelType w:val="hybridMultilevel"/>
    <w:tmpl w:val="6210770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59"/>
    <w:multiLevelType w:val="hybridMultilevel"/>
    <w:tmpl w:val="8BEA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C3"/>
    <w:multiLevelType w:val="hybridMultilevel"/>
    <w:tmpl w:val="3CF26F54"/>
    <w:lvl w:ilvl="0" w:tplc="9F2CE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D6648"/>
    <w:multiLevelType w:val="hybridMultilevel"/>
    <w:tmpl w:val="849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A00F5"/>
    <w:multiLevelType w:val="hybridMultilevel"/>
    <w:tmpl w:val="ECA2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B3C02"/>
    <w:multiLevelType w:val="hybridMultilevel"/>
    <w:tmpl w:val="5EAECB9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738F1"/>
    <w:multiLevelType w:val="hybridMultilevel"/>
    <w:tmpl w:val="0ED8E32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67EC"/>
    <w:multiLevelType w:val="hybridMultilevel"/>
    <w:tmpl w:val="337EBC2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A3060"/>
    <w:multiLevelType w:val="hybridMultilevel"/>
    <w:tmpl w:val="3CF26F54"/>
    <w:lvl w:ilvl="0" w:tplc="9F2CE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9007E"/>
    <w:multiLevelType w:val="hybridMultilevel"/>
    <w:tmpl w:val="374C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312C"/>
    <w:multiLevelType w:val="hybridMultilevel"/>
    <w:tmpl w:val="2A9AB676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63D5"/>
    <w:multiLevelType w:val="hybridMultilevel"/>
    <w:tmpl w:val="4D58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6872"/>
    <w:multiLevelType w:val="hybridMultilevel"/>
    <w:tmpl w:val="210069B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65B43"/>
    <w:multiLevelType w:val="hybridMultilevel"/>
    <w:tmpl w:val="8794C388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8A"/>
    <w:rsid w:val="00003A92"/>
    <w:rsid w:val="00023C43"/>
    <w:rsid w:val="00047617"/>
    <w:rsid w:val="00053422"/>
    <w:rsid w:val="000B148A"/>
    <w:rsid w:val="000D7D12"/>
    <w:rsid w:val="00123689"/>
    <w:rsid w:val="00152EB4"/>
    <w:rsid w:val="00166F64"/>
    <w:rsid w:val="001B5002"/>
    <w:rsid w:val="00213110"/>
    <w:rsid w:val="00225971"/>
    <w:rsid w:val="00235535"/>
    <w:rsid w:val="0025654C"/>
    <w:rsid w:val="00261707"/>
    <w:rsid w:val="00280863"/>
    <w:rsid w:val="00285309"/>
    <w:rsid w:val="002D2956"/>
    <w:rsid w:val="002E5B10"/>
    <w:rsid w:val="003251B0"/>
    <w:rsid w:val="00372A77"/>
    <w:rsid w:val="00376E88"/>
    <w:rsid w:val="00382824"/>
    <w:rsid w:val="00394FB4"/>
    <w:rsid w:val="003A6A4C"/>
    <w:rsid w:val="003C2F62"/>
    <w:rsid w:val="003E0A53"/>
    <w:rsid w:val="003F5397"/>
    <w:rsid w:val="00435DBE"/>
    <w:rsid w:val="00477230"/>
    <w:rsid w:val="004C3A2C"/>
    <w:rsid w:val="00513650"/>
    <w:rsid w:val="00557639"/>
    <w:rsid w:val="0057115C"/>
    <w:rsid w:val="00580804"/>
    <w:rsid w:val="005B4AD8"/>
    <w:rsid w:val="005C6B57"/>
    <w:rsid w:val="005D2109"/>
    <w:rsid w:val="005F623F"/>
    <w:rsid w:val="00601E9F"/>
    <w:rsid w:val="00612300"/>
    <w:rsid w:val="00697B1A"/>
    <w:rsid w:val="006F423D"/>
    <w:rsid w:val="00713241"/>
    <w:rsid w:val="00763B6D"/>
    <w:rsid w:val="007A4562"/>
    <w:rsid w:val="007D57EF"/>
    <w:rsid w:val="008128E7"/>
    <w:rsid w:val="00832389"/>
    <w:rsid w:val="00836A9E"/>
    <w:rsid w:val="00885B04"/>
    <w:rsid w:val="008E53CD"/>
    <w:rsid w:val="009104F0"/>
    <w:rsid w:val="009622BD"/>
    <w:rsid w:val="0099625B"/>
    <w:rsid w:val="009A548A"/>
    <w:rsid w:val="00A65FC6"/>
    <w:rsid w:val="00AD5861"/>
    <w:rsid w:val="00B54ABE"/>
    <w:rsid w:val="00BA451E"/>
    <w:rsid w:val="00BB37FA"/>
    <w:rsid w:val="00BC07ED"/>
    <w:rsid w:val="00BC7C0E"/>
    <w:rsid w:val="00C35EBD"/>
    <w:rsid w:val="00C42CB0"/>
    <w:rsid w:val="00C92F6F"/>
    <w:rsid w:val="00CA6D26"/>
    <w:rsid w:val="00CD3FC8"/>
    <w:rsid w:val="00D04139"/>
    <w:rsid w:val="00D87F1A"/>
    <w:rsid w:val="00DB60C8"/>
    <w:rsid w:val="00DD75F2"/>
    <w:rsid w:val="00DE2A52"/>
    <w:rsid w:val="00F0621B"/>
    <w:rsid w:val="00F652ED"/>
    <w:rsid w:val="00F916FC"/>
    <w:rsid w:val="00FD5BFA"/>
    <w:rsid w:val="00FE00EE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F0AB"/>
  <w15:chartTrackingRefBased/>
  <w15:docId w15:val="{2027E5EE-D0F9-43D5-8A99-FFA850DA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14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0B14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48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14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B148A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B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B14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B14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0B1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a6">
    <w:name w:val="List Paragraph"/>
    <w:basedOn w:val="a"/>
    <w:uiPriority w:val="1"/>
    <w:qFormat/>
    <w:rsid w:val="000B148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B14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B1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14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B1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B148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ja-JP"/>
    </w:rPr>
  </w:style>
  <w:style w:type="paragraph" w:customStyle="1" w:styleId="ConsNormal">
    <w:name w:val="ConsNormal"/>
    <w:rsid w:val="000B1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0B14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13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513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31"/>
    <w:locked/>
    <w:rsid w:val="0058080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b"/>
    <w:rsid w:val="00580804"/>
    <w:pPr>
      <w:shd w:val="clear" w:color="auto" w:fill="FFFFFF"/>
      <w:spacing w:before="780" w:after="0" w:line="250" w:lineRule="exact"/>
      <w:jc w:val="both"/>
    </w:pPr>
    <w:rPr>
      <w:rFonts w:asciiTheme="minorHAnsi" w:eastAsiaTheme="minorHAnsi" w:hAnsiTheme="minorHAnsi" w:cstheme="minorBidi"/>
      <w:sz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5254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2021-01-20T05:49:00Z</dcterms:created>
  <dcterms:modified xsi:type="dcterms:W3CDTF">2021-01-21T07:01:00Z</dcterms:modified>
</cp:coreProperties>
</file>